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9A" w:rsidRDefault="00B76558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0.75pt;margin-top:13.85pt;width:509.2pt;height:754.55pt;z-index:-251658240">
            <v:imagedata r:id="rId9" o:title=""/>
          </v:shape>
          <o:OLEObject Type="Embed" ProgID="CorelDRAW.Graphic.12" ShapeID="_x0000_s1029" DrawAspect="Content" ObjectID="_1797946531" r:id="rId10"/>
        </w:pict>
      </w:r>
    </w:p>
    <w:p w:rsidR="003F0E9A" w:rsidRDefault="003F0E9A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E9A" w:rsidRDefault="003F0E9A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E9A" w:rsidRDefault="003F0E9A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E9A" w:rsidRDefault="003F0E9A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2DFC" w:rsidRDefault="00402DFC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E9A" w:rsidRDefault="003F0E9A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7E98EC" wp14:editId="1EBD3B47">
            <wp:extent cx="4323715" cy="194310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71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E9A" w:rsidRDefault="003F0E9A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E9A" w:rsidRDefault="003F0E9A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E9A" w:rsidRDefault="00B76558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25.2pt;margin-top:23.8pt;width:447pt;height:167.85pt;z-index:251659264" fillcolor="#369" stroked="f">
            <v:shadow on="t" color="#b2b2b2" opacity="52429f" offset="3pt"/>
            <v:textpath style="font-family:&quot;Arial&quot;;font-weight:bold;v-text-kern:t" trim="t" fitpath="t" string="Совета и администрации&#10; сельского поселения&#10; &quot;Каджером&quot;&#10;"/>
            <w10:wrap type="square"/>
          </v:shape>
        </w:pict>
      </w:r>
    </w:p>
    <w:p w:rsidR="003F0E9A" w:rsidRDefault="003F0E9A" w:rsidP="003F0E9A">
      <w:pPr>
        <w:tabs>
          <w:tab w:val="left" w:pos="709"/>
          <w:tab w:val="left" w:pos="851"/>
          <w:tab w:val="left" w:pos="379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3F0E9A" w:rsidRDefault="003F0E9A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2DFC" w:rsidRPr="00E10D54" w:rsidRDefault="00402DFC" w:rsidP="00402DF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0D54">
        <w:rPr>
          <w:rFonts w:ascii="Times New Roman" w:hAnsi="Times New Roman" w:cs="Times New Roman"/>
          <w:b/>
          <w:sz w:val="26"/>
          <w:szCs w:val="26"/>
        </w:rPr>
        <w:t>Выпуск №</w:t>
      </w:r>
      <w:r w:rsidR="0025702A">
        <w:rPr>
          <w:rFonts w:ascii="Times New Roman" w:hAnsi="Times New Roman" w:cs="Times New Roman"/>
          <w:b/>
          <w:sz w:val="26"/>
          <w:szCs w:val="26"/>
        </w:rPr>
        <w:t xml:space="preserve"> 5</w:t>
      </w:r>
      <w:r w:rsidRPr="00E10D5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02DFC" w:rsidRPr="00E10D54" w:rsidRDefault="002D0B68" w:rsidP="00402DF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04</w:t>
      </w:r>
      <w:r w:rsidR="0025702A">
        <w:rPr>
          <w:rFonts w:ascii="Times New Roman" w:hAnsi="Times New Roman" w:cs="Times New Roman"/>
          <w:b/>
          <w:sz w:val="26"/>
          <w:szCs w:val="26"/>
        </w:rPr>
        <w:t xml:space="preserve"> сентября</w:t>
      </w:r>
      <w:r w:rsidR="00402DFC">
        <w:rPr>
          <w:rFonts w:ascii="Times New Roman" w:hAnsi="Times New Roman" w:cs="Times New Roman"/>
          <w:b/>
          <w:sz w:val="26"/>
          <w:szCs w:val="26"/>
        </w:rPr>
        <w:t xml:space="preserve"> 2024 г.</w:t>
      </w:r>
    </w:p>
    <w:p w:rsidR="00402DFC" w:rsidRPr="00E10D54" w:rsidRDefault="00402DFC" w:rsidP="00402DF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0D54">
        <w:rPr>
          <w:rFonts w:ascii="Times New Roman" w:hAnsi="Times New Roman" w:cs="Times New Roman"/>
          <w:b/>
          <w:sz w:val="26"/>
          <w:szCs w:val="26"/>
        </w:rPr>
        <w:t>п. Каджером</w:t>
      </w:r>
    </w:p>
    <w:p w:rsidR="003F0E9A" w:rsidRDefault="003F0E9A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E9A" w:rsidRDefault="003F0E9A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E9A" w:rsidRDefault="003F0E9A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E9A" w:rsidRDefault="003F0E9A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2DFC" w:rsidRDefault="00402DFC" w:rsidP="00402DFC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2DFC" w:rsidRPr="00A47F2E" w:rsidRDefault="00402DFC" w:rsidP="00402DFC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7F2E">
        <w:rPr>
          <w:rFonts w:ascii="Times New Roman" w:hAnsi="Times New Roman" w:cs="Times New Roman"/>
          <w:sz w:val="28"/>
          <w:szCs w:val="28"/>
        </w:rPr>
        <w:t>ИЗДАНИЕ СОВЕТА И АДМИНИСТРАЦИИ</w:t>
      </w:r>
    </w:p>
    <w:p w:rsidR="00402DFC" w:rsidRDefault="00402DFC" w:rsidP="00402DFC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«КАДЖЕРОМ»</w:t>
      </w:r>
    </w:p>
    <w:p w:rsidR="00402DFC" w:rsidRPr="00A47F2E" w:rsidRDefault="00402DFC" w:rsidP="00402DFC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2DFC" w:rsidRDefault="00402DFC" w:rsidP="00402DFC">
      <w:pPr>
        <w:pStyle w:val="31"/>
        <w:ind w:left="360"/>
        <w:rPr>
          <w:szCs w:val="28"/>
        </w:rPr>
      </w:pPr>
      <w:r>
        <w:rPr>
          <w:szCs w:val="28"/>
        </w:rPr>
        <w:t xml:space="preserve">Главный  редактор   - глава  СП «Каджером» Аврамова Н.В.       </w:t>
      </w:r>
    </w:p>
    <w:p w:rsidR="00402DFC" w:rsidRPr="00A47F2E" w:rsidRDefault="00402DFC" w:rsidP="00402DFC">
      <w:pPr>
        <w:pStyle w:val="31"/>
        <w:ind w:left="360"/>
        <w:rPr>
          <w:szCs w:val="28"/>
        </w:rPr>
      </w:pPr>
      <w:r w:rsidRPr="00A47F2E">
        <w:rPr>
          <w:szCs w:val="28"/>
        </w:rPr>
        <w:t xml:space="preserve">Адрес редакции: </w:t>
      </w:r>
      <w:r w:rsidRPr="00A47F2E">
        <w:rPr>
          <w:szCs w:val="28"/>
        </w:rPr>
        <w:tab/>
        <w:t>1696</w:t>
      </w:r>
      <w:r>
        <w:rPr>
          <w:szCs w:val="28"/>
        </w:rPr>
        <w:t>3</w:t>
      </w:r>
      <w:r w:rsidRPr="00A47F2E">
        <w:rPr>
          <w:szCs w:val="28"/>
        </w:rPr>
        <w:t>0 Республика Коми</w:t>
      </w:r>
    </w:p>
    <w:p w:rsidR="00402DFC" w:rsidRPr="00A47F2E" w:rsidRDefault="00402DFC" w:rsidP="00402DFC">
      <w:pPr>
        <w:pStyle w:val="31"/>
        <w:ind w:left="360" w:firstLine="708"/>
        <w:rPr>
          <w:szCs w:val="28"/>
        </w:rPr>
      </w:pPr>
      <w:r>
        <w:rPr>
          <w:szCs w:val="28"/>
        </w:rPr>
        <w:t xml:space="preserve">                         </w:t>
      </w:r>
      <w:proofErr w:type="spellStart"/>
      <w:r w:rsidRPr="00A47F2E">
        <w:rPr>
          <w:szCs w:val="28"/>
        </w:rPr>
        <w:t>г</w:t>
      </w:r>
      <w:proofErr w:type="gramStart"/>
      <w:r w:rsidRPr="00A47F2E">
        <w:rPr>
          <w:szCs w:val="28"/>
        </w:rPr>
        <w:t>.П</w:t>
      </w:r>
      <w:proofErr w:type="gramEnd"/>
      <w:r w:rsidRPr="00A47F2E">
        <w:rPr>
          <w:szCs w:val="28"/>
        </w:rPr>
        <w:t>ечора</w:t>
      </w:r>
      <w:proofErr w:type="spellEnd"/>
      <w:r w:rsidRPr="00A47F2E">
        <w:rPr>
          <w:szCs w:val="28"/>
        </w:rPr>
        <w:t>,</w:t>
      </w:r>
    </w:p>
    <w:p w:rsidR="00402DFC" w:rsidRDefault="00402DFC" w:rsidP="00402DFC">
      <w:pPr>
        <w:pStyle w:val="31"/>
        <w:ind w:left="360" w:firstLine="708"/>
        <w:rPr>
          <w:szCs w:val="28"/>
        </w:rPr>
      </w:pPr>
      <w:r>
        <w:rPr>
          <w:szCs w:val="28"/>
        </w:rPr>
        <w:t xml:space="preserve">                         п. Каджером</w:t>
      </w:r>
    </w:p>
    <w:p w:rsidR="00402DFC" w:rsidRPr="00A47F2E" w:rsidRDefault="00402DFC" w:rsidP="00402DFC">
      <w:pPr>
        <w:pStyle w:val="31"/>
        <w:ind w:left="360" w:firstLine="708"/>
        <w:rPr>
          <w:szCs w:val="28"/>
        </w:rPr>
      </w:pPr>
      <w:r>
        <w:rPr>
          <w:szCs w:val="28"/>
        </w:rPr>
        <w:t xml:space="preserve">                         ул. Лесная, д.17</w:t>
      </w:r>
      <w:proofErr w:type="gramStart"/>
      <w:r>
        <w:rPr>
          <w:szCs w:val="28"/>
        </w:rPr>
        <w:t xml:space="preserve"> А</w:t>
      </w:r>
      <w:proofErr w:type="gramEnd"/>
    </w:p>
    <w:p w:rsidR="00402DFC" w:rsidRPr="00A47F2E" w:rsidRDefault="00402DFC" w:rsidP="00402DFC">
      <w:pPr>
        <w:pStyle w:val="31"/>
        <w:ind w:left="360" w:firstLine="708"/>
        <w:rPr>
          <w:szCs w:val="28"/>
        </w:rPr>
      </w:pPr>
      <w:r>
        <w:rPr>
          <w:szCs w:val="28"/>
        </w:rPr>
        <w:t xml:space="preserve">                         </w:t>
      </w:r>
      <w:r w:rsidRPr="00A47F2E">
        <w:rPr>
          <w:szCs w:val="28"/>
        </w:rPr>
        <w:t>телефон</w:t>
      </w:r>
      <w:r>
        <w:rPr>
          <w:szCs w:val="28"/>
        </w:rPr>
        <w:t xml:space="preserve"> 8 (82142) 98-3-68, доб.</w:t>
      </w:r>
    </w:p>
    <w:p w:rsidR="00402DFC" w:rsidRPr="0025702A" w:rsidRDefault="00402DFC" w:rsidP="00402DFC">
      <w:pPr>
        <w:pStyle w:val="31"/>
        <w:ind w:left="360" w:firstLine="708"/>
        <w:rPr>
          <w:szCs w:val="28"/>
          <w:lang w:val="en-US"/>
        </w:rPr>
      </w:pPr>
      <w:r w:rsidRPr="003F7C69">
        <w:rPr>
          <w:szCs w:val="28"/>
        </w:rPr>
        <w:t xml:space="preserve">                         </w:t>
      </w:r>
      <w:proofErr w:type="gramStart"/>
      <w:r w:rsidRPr="00A47F2E">
        <w:rPr>
          <w:szCs w:val="28"/>
          <w:lang w:val="en-US"/>
        </w:rPr>
        <w:t>e</w:t>
      </w:r>
      <w:r w:rsidRPr="0025702A">
        <w:rPr>
          <w:szCs w:val="28"/>
          <w:lang w:val="en-US"/>
        </w:rPr>
        <w:t>-</w:t>
      </w:r>
      <w:r w:rsidRPr="00A47F2E">
        <w:rPr>
          <w:szCs w:val="28"/>
          <w:lang w:val="en-US"/>
        </w:rPr>
        <w:t>mail</w:t>
      </w:r>
      <w:proofErr w:type="gramEnd"/>
      <w:r w:rsidRPr="0025702A">
        <w:rPr>
          <w:szCs w:val="28"/>
          <w:lang w:val="en-US"/>
        </w:rPr>
        <w:t xml:space="preserve">: </w:t>
      </w:r>
      <w:r>
        <w:rPr>
          <w:szCs w:val="28"/>
          <w:lang w:val="en-US"/>
        </w:rPr>
        <w:t>mo</w:t>
      </w:r>
      <w:r w:rsidRPr="0025702A">
        <w:rPr>
          <w:szCs w:val="28"/>
          <w:lang w:val="en-US"/>
        </w:rPr>
        <w:t>.</w:t>
      </w:r>
      <w:r>
        <w:rPr>
          <w:szCs w:val="28"/>
          <w:lang w:val="en-US"/>
        </w:rPr>
        <w:t>sp</w:t>
      </w:r>
      <w:r w:rsidRPr="0025702A">
        <w:rPr>
          <w:szCs w:val="28"/>
          <w:lang w:val="en-US"/>
        </w:rPr>
        <w:t>.</w:t>
      </w:r>
      <w:r>
        <w:rPr>
          <w:szCs w:val="28"/>
          <w:lang w:val="en-US"/>
        </w:rPr>
        <w:t>kadzherom</w:t>
      </w:r>
      <w:hyperlink r:id="rId12" w:history="1">
        <w:r w:rsidRPr="0025702A">
          <w:rPr>
            <w:rStyle w:val="a9"/>
            <w:szCs w:val="28"/>
            <w:lang w:val="en-US"/>
          </w:rPr>
          <w:t>@</w:t>
        </w:r>
        <w:r w:rsidRPr="00A47F2E">
          <w:rPr>
            <w:rStyle w:val="a9"/>
            <w:szCs w:val="28"/>
            <w:lang w:val="en-US"/>
          </w:rPr>
          <w:t>mail</w:t>
        </w:r>
        <w:r w:rsidRPr="0025702A">
          <w:rPr>
            <w:rStyle w:val="a9"/>
            <w:szCs w:val="28"/>
            <w:lang w:val="en-US"/>
          </w:rPr>
          <w:t>.</w:t>
        </w:r>
        <w:r w:rsidRPr="00A47F2E">
          <w:rPr>
            <w:rStyle w:val="a9"/>
            <w:szCs w:val="28"/>
            <w:lang w:val="en-US"/>
          </w:rPr>
          <w:t>ru</w:t>
        </w:r>
      </w:hyperlink>
      <w:r w:rsidRPr="0025702A">
        <w:rPr>
          <w:szCs w:val="28"/>
          <w:lang w:val="en-US"/>
        </w:rPr>
        <w:t xml:space="preserve"> </w:t>
      </w:r>
    </w:p>
    <w:p w:rsidR="00402DFC" w:rsidRPr="0025702A" w:rsidRDefault="00402DFC" w:rsidP="00402DFC">
      <w:pPr>
        <w:pStyle w:val="31"/>
        <w:ind w:left="360" w:firstLine="708"/>
        <w:rPr>
          <w:szCs w:val="28"/>
          <w:lang w:val="en-US"/>
        </w:rPr>
      </w:pPr>
    </w:p>
    <w:p w:rsidR="00402DFC" w:rsidRPr="00A47F2E" w:rsidRDefault="00402DFC" w:rsidP="00402DFC">
      <w:pPr>
        <w:pStyle w:val="31"/>
        <w:ind w:left="360"/>
        <w:jc w:val="center"/>
        <w:rPr>
          <w:szCs w:val="28"/>
        </w:rPr>
      </w:pPr>
      <w:r>
        <w:rPr>
          <w:szCs w:val="28"/>
        </w:rPr>
        <w:t>официальный сайт  СП «Каджером»</w:t>
      </w:r>
    </w:p>
    <w:p w:rsidR="00402DFC" w:rsidRPr="00174702" w:rsidRDefault="00402DFC" w:rsidP="00402DFC">
      <w:pPr>
        <w:pStyle w:val="31"/>
        <w:ind w:left="360"/>
        <w:jc w:val="center"/>
        <w:rPr>
          <w:szCs w:val="28"/>
        </w:rPr>
      </w:pPr>
      <w:r w:rsidRPr="00174702">
        <w:rPr>
          <w:rStyle w:val="a9"/>
          <w:szCs w:val="28"/>
          <w:lang w:val="en-US"/>
        </w:rPr>
        <w:t>https</w:t>
      </w:r>
      <w:r w:rsidRPr="00174702">
        <w:rPr>
          <w:rStyle w:val="a9"/>
          <w:szCs w:val="28"/>
        </w:rPr>
        <w:t>://</w:t>
      </w:r>
      <w:proofErr w:type="spellStart"/>
      <w:r w:rsidRPr="00174702">
        <w:rPr>
          <w:rStyle w:val="a9"/>
          <w:szCs w:val="28"/>
          <w:lang w:val="en-US"/>
        </w:rPr>
        <w:t>kadzherom</w:t>
      </w:r>
      <w:proofErr w:type="spellEnd"/>
      <w:r w:rsidRPr="00174702">
        <w:rPr>
          <w:rStyle w:val="a9"/>
          <w:szCs w:val="28"/>
        </w:rPr>
        <w:t>-</w:t>
      </w:r>
      <w:r w:rsidRPr="00174702">
        <w:rPr>
          <w:rStyle w:val="a9"/>
          <w:szCs w:val="28"/>
          <w:lang w:val="en-US"/>
        </w:rPr>
        <w:t>r</w:t>
      </w:r>
      <w:r w:rsidRPr="00174702">
        <w:rPr>
          <w:rStyle w:val="a9"/>
          <w:szCs w:val="28"/>
        </w:rPr>
        <w:t>11.</w:t>
      </w:r>
      <w:proofErr w:type="spellStart"/>
      <w:r w:rsidRPr="00174702">
        <w:rPr>
          <w:rStyle w:val="a9"/>
          <w:szCs w:val="28"/>
          <w:lang w:val="en-US"/>
        </w:rPr>
        <w:t>gosweb</w:t>
      </w:r>
      <w:proofErr w:type="spellEnd"/>
      <w:r w:rsidRPr="00174702">
        <w:rPr>
          <w:rStyle w:val="a9"/>
          <w:szCs w:val="28"/>
        </w:rPr>
        <w:t>.</w:t>
      </w:r>
      <w:proofErr w:type="spellStart"/>
      <w:r w:rsidRPr="00174702">
        <w:rPr>
          <w:rStyle w:val="a9"/>
          <w:szCs w:val="28"/>
          <w:lang w:val="en-US"/>
        </w:rPr>
        <w:t>gosuslugi</w:t>
      </w:r>
      <w:proofErr w:type="spellEnd"/>
      <w:r w:rsidRPr="00174702">
        <w:rPr>
          <w:rStyle w:val="a9"/>
          <w:szCs w:val="28"/>
        </w:rPr>
        <w:t>.</w:t>
      </w:r>
      <w:proofErr w:type="spellStart"/>
      <w:r w:rsidRPr="00174702">
        <w:rPr>
          <w:rStyle w:val="a9"/>
          <w:szCs w:val="28"/>
          <w:lang w:val="en-US"/>
        </w:rPr>
        <w:t>ru</w:t>
      </w:r>
      <w:proofErr w:type="spellEnd"/>
      <w:r w:rsidRPr="00174702">
        <w:rPr>
          <w:rStyle w:val="a9"/>
          <w:szCs w:val="28"/>
        </w:rPr>
        <w:t>/</w:t>
      </w:r>
    </w:p>
    <w:p w:rsidR="00402DFC" w:rsidRPr="00A47F2E" w:rsidRDefault="00402DFC" w:rsidP="00402DFC">
      <w:pPr>
        <w:pStyle w:val="31"/>
        <w:ind w:left="360"/>
        <w:jc w:val="center"/>
        <w:rPr>
          <w:szCs w:val="28"/>
        </w:rPr>
      </w:pPr>
    </w:p>
    <w:p w:rsidR="00597133" w:rsidRDefault="00402DFC" w:rsidP="00402DFC">
      <w:pPr>
        <w:pStyle w:val="31"/>
        <w:ind w:left="360"/>
        <w:rPr>
          <w:szCs w:val="28"/>
        </w:rPr>
      </w:pPr>
      <w:r w:rsidRPr="00A47F2E">
        <w:rPr>
          <w:szCs w:val="28"/>
        </w:rPr>
        <w:t xml:space="preserve">Подписано в печать </w:t>
      </w:r>
      <w:r>
        <w:rPr>
          <w:szCs w:val="28"/>
        </w:rPr>
        <w:t xml:space="preserve"> </w:t>
      </w:r>
      <w:r w:rsidR="002D0B68">
        <w:rPr>
          <w:szCs w:val="28"/>
        </w:rPr>
        <w:t>04</w:t>
      </w:r>
    </w:p>
    <w:p w:rsidR="00402DFC" w:rsidRPr="00A47F2E" w:rsidRDefault="0025702A" w:rsidP="00402DFC">
      <w:pPr>
        <w:pStyle w:val="31"/>
        <w:ind w:left="360"/>
        <w:rPr>
          <w:szCs w:val="28"/>
        </w:rPr>
      </w:pPr>
      <w:bookmarkStart w:id="0" w:name="_GoBack"/>
      <w:bookmarkEnd w:id="0"/>
      <w:r>
        <w:rPr>
          <w:szCs w:val="28"/>
        </w:rPr>
        <w:t xml:space="preserve"> сентября и</w:t>
      </w:r>
      <w:r w:rsidR="00402DFC">
        <w:rPr>
          <w:szCs w:val="28"/>
        </w:rPr>
        <w:t xml:space="preserve">  2024 г. </w:t>
      </w:r>
      <w:r w:rsidR="00402DFC" w:rsidRPr="00A47F2E">
        <w:rPr>
          <w:szCs w:val="28"/>
        </w:rPr>
        <w:t xml:space="preserve">Тираж </w:t>
      </w:r>
      <w:r w:rsidR="00402DFC">
        <w:rPr>
          <w:szCs w:val="28"/>
        </w:rPr>
        <w:t>5 экз. Формат А</w:t>
      </w:r>
      <w:proofErr w:type="gramStart"/>
      <w:r w:rsidR="00402DFC">
        <w:rPr>
          <w:szCs w:val="28"/>
        </w:rPr>
        <w:t>4</w:t>
      </w:r>
      <w:proofErr w:type="gramEnd"/>
      <w:r w:rsidR="00402DFC" w:rsidRPr="00A47F2E">
        <w:rPr>
          <w:szCs w:val="28"/>
        </w:rPr>
        <w:t>.</w:t>
      </w:r>
    </w:p>
    <w:p w:rsidR="00402DFC" w:rsidRPr="00A47F2E" w:rsidRDefault="00402DFC" w:rsidP="00402DFC">
      <w:pPr>
        <w:pStyle w:val="31"/>
        <w:ind w:left="360"/>
        <w:rPr>
          <w:szCs w:val="28"/>
        </w:rPr>
      </w:pPr>
      <w:r w:rsidRPr="00A47F2E">
        <w:rPr>
          <w:szCs w:val="28"/>
        </w:rPr>
        <w:t>Распространяется бесплатно</w:t>
      </w:r>
    </w:p>
    <w:p w:rsidR="00402DFC" w:rsidRPr="00A47F2E" w:rsidRDefault="00402DFC" w:rsidP="00402DFC">
      <w:pPr>
        <w:pStyle w:val="31"/>
        <w:ind w:left="360" w:firstLine="567"/>
        <w:rPr>
          <w:szCs w:val="28"/>
        </w:rPr>
      </w:pPr>
    </w:p>
    <w:p w:rsidR="00402DFC" w:rsidRPr="00CF1A4D" w:rsidRDefault="00402DFC" w:rsidP="00402DFC">
      <w:pPr>
        <w:pStyle w:val="31"/>
        <w:rPr>
          <w:szCs w:val="28"/>
        </w:rPr>
      </w:pPr>
      <w:r>
        <w:rPr>
          <w:szCs w:val="28"/>
        </w:rPr>
        <w:t xml:space="preserve">      </w:t>
      </w:r>
      <w:r w:rsidRPr="00A47F2E">
        <w:rPr>
          <w:szCs w:val="28"/>
        </w:rPr>
        <w:t xml:space="preserve">Отпечатано в </w:t>
      </w:r>
      <w:r>
        <w:rPr>
          <w:szCs w:val="28"/>
        </w:rPr>
        <w:t>администрации  МО СП «Каджером»</w:t>
      </w:r>
      <w:r w:rsidRPr="00A83659">
        <w:rPr>
          <w:szCs w:val="28"/>
        </w:rPr>
        <w:t>.</w:t>
      </w:r>
    </w:p>
    <w:p w:rsidR="00402DFC" w:rsidRDefault="00402DFC" w:rsidP="00402DFC">
      <w:pPr>
        <w:pStyle w:val="31"/>
        <w:spacing w:line="360" w:lineRule="auto"/>
        <w:rPr>
          <w:sz w:val="20"/>
        </w:rPr>
      </w:pPr>
      <w:r>
        <w:rPr>
          <w:szCs w:val="28"/>
        </w:rPr>
        <w:t xml:space="preserve">     </w:t>
      </w:r>
      <w:r w:rsidRPr="006956DD">
        <w:rPr>
          <w:szCs w:val="28"/>
        </w:rPr>
        <w:t>1696</w:t>
      </w:r>
      <w:r>
        <w:rPr>
          <w:szCs w:val="28"/>
        </w:rPr>
        <w:t>30</w:t>
      </w:r>
      <w:r w:rsidRPr="006956DD">
        <w:rPr>
          <w:szCs w:val="28"/>
        </w:rPr>
        <w:t xml:space="preserve">, Республика Коми, г. Печора, </w:t>
      </w:r>
      <w:r>
        <w:rPr>
          <w:szCs w:val="28"/>
        </w:rPr>
        <w:t>п. Каджером ул. Лесная д.17 А</w:t>
      </w:r>
      <w:r w:rsidRPr="006956DD">
        <w:rPr>
          <w:szCs w:val="28"/>
        </w:rPr>
        <w:t>.</w:t>
      </w:r>
    </w:p>
    <w:p w:rsidR="003F0E9A" w:rsidRDefault="003F0E9A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E9A" w:rsidRDefault="003F0E9A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E9A" w:rsidRDefault="003F0E9A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E9A" w:rsidRDefault="003F0E9A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E9A" w:rsidRDefault="003F0E9A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E9A" w:rsidRDefault="003F0E9A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E9A" w:rsidRDefault="003F0E9A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E9A" w:rsidRDefault="003F0E9A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E9A" w:rsidRDefault="003F0E9A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E9A" w:rsidRDefault="003F0E9A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2DFC" w:rsidRDefault="00402DFC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2DFC" w:rsidRDefault="00402DFC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2DFC" w:rsidRDefault="00402DFC" w:rsidP="0048280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6351" w:rsidRPr="00AD45CB" w:rsidRDefault="00E56351" w:rsidP="00482802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  <w:r w:rsidRPr="00AD45CB">
        <w:rPr>
          <w:rFonts w:ascii="Times New Roman" w:hAnsi="Times New Roman" w:cs="Times New Roman"/>
          <w:b/>
          <w:sz w:val="26"/>
          <w:szCs w:val="26"/>
        </w:rPr>
        <w:t>РАЗДЕЛ ПЕРВЫЙ</w:t>
      </w:r>
    </w:p>
    <w:p w:rsidR="00A66D59" w:rsidRPr="00AD45CB" w:rsidRDefault="00E56351" w:rsidP="001B06C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45CB">
        <w:rPr>
          <w:rFonts w:ascii="Times New Roman" w:hAnsi="Times New Roman" w:cs="Times New Roman"/>
          <w:b/>
          <w:sz w:val="26"/>
          <w:szCs w:val="26"/>
        </w:rPr>
        <w:t>Нормативные правовые акты Совета</w:t>
      </w:r>
    </w:p>
    <w:p w:rsidR="00E56351" w:rsidRPr="00AD45CB" w:rsidRDefault="00E56351" w:rsidP="001B06C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45CB">
        <w:rPr>
          <w:rFonts w:ascii="Times New Roman" w:hAnsi="Times New Roman" w:cs="Times New Roman"/>
          <w:b/>
          <w:sz w:val="26"/>
          <w:szCs w:val="26"/>
        </w:rPr>
        <w:t>сельского поселения «Каджером» и проекты нормативных правовых актов</w:t>
      </w:r>
    </w:p>
    <w:p w:rsidR="00E56351" w:rsidRPr="00AD45CB" w:rsidRDefault="00E56351" w:rsidP="00E563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3"/>
        <w:gridCol w:w="8062"/>
        <w:gridCol w:w="846"/>
      </w:tblGrid>
      <w:tr w:rsidR="00482802" w:rsidRPr="00AD45CB" w:rsidTr="00482802">
        <w:tc>
          <w:tcPr>
            <w:tcW w:w="663" w:type="dxa"/>
          </w:tcPr>
          <w:p w:rsidR="00482802" w:rsidRPr="00AD45CB" w:rsidRDefault="00482802" w:rsidP="00482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C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062" w:type="dxa"/>
          </w:tcPr>
          <w:p w:rsidR="00482802" w:rsidRPr="00AD45CB" w:rsidRDefault="00482802" w:rsidP="00482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C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846" w:type="dxa"/>
          </w:tcPr>
          <w:p w:rsidR="00482802" w:rsidRPr="00AD45CB" w:rsidRDefault="00482802" w:rsidP="00482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CB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482802" w:rsidRPr="00AD45CB" w:rsidTr="00482802">
        <w:tc>
          <w:tcPr>
            <w:tcW w:w="663" w:type="dxa"/>
          </w:tcPr>
          <w:p w:rsidR="00482802" w:rsidRPr="00AD45CB" w:rsidRDefault="00482802" w:rsidP="00482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62" w:type="dxa"/>
          </w:tcPr>
          <w:p w:rsidR="008A3C91" w:rsidRPr="008A3C91" w:rsidRDefault="008A3C91" w:rsidP="008A3C91">
            <w:pPr>
              <w:keepNext/>
              <w:jc w:val="both"/>
              <w:outlineLvl w:val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от</w:t>
            </w:r>
            <w:r w:rsidRPr="008A3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«26» апреля 2024 года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A3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10</w:t>
            </w:r>
          </w:p>
          <w:p w:rsidR="00482802" w:rsidRPr="00AD45CB" w:rsidRDefault="008A3C91" w:rsidP="008A3C91">
            <w:pPr>
              <w:keepNext/>
              <w:jc w:val="both"/>
              <w:outlineLvl w:val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8A3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Порядка отнесения земель, находящихся на праве собственности сельского поселения «Каджером», к землям особо охраняемых территорий местного значения, их использования и охраны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846" w:type="dxa"/>
          </w:tcPr>
          <w:p w:rsidR="00482802" w:rsidRPr="00AD45CB" w:rsidRDefault="00402DFC" w:rsidP="00482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82802" w:rsidRPr="00AD45CB" w:rsidTr="00482802">
        <w:tc>
          <w:tcPr>
            <w:tcW w:w="663" w:type="dxa"/>
          </w:tcPr>
          <w:p w:rsidR="00482802" w:rsidRPr="00AD45CB" w:rsidRDefault="00482802" w:rsidP="00482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62" w:type="dxa"/>
          </w:tcPr>
          <w:p w:rsidR="008A3C91" w:rsidRPr="008A3C91" w:rsidRDefault="008A3C91" w:rsidP="008A3C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 w:rsidRPr="008A3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«10» июля 2024 года  № 12</w:t>
            </w:r>
          </w:p>
          <w:p w:rsidR="008A3C91" w:rsidRPr="008A3C91" w:rsidRDefault="008A3C91" w:rsidP="008A3C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8A3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отчета об исполнении бюджета</w:t>
            </w:r>
          </w:p>
          <w:p w:rsidR="008A3C91" w:rsidRPr="008A3C91" w:rsidRDefault="008A3C91" w:rsidP="008A3C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 сельского</w:t>
            </w:r>
          </w:p>
          <w:p w:rsidR="008A3C91" w:rsidRPr="008A3C91" w:rsidRDefault="008A3C91" w:rsidP="008A3C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 «Каджером» за полугодие 2024 года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482802" w:rsidRPr="00AD45CB" w:rsidRDefault="00482802" w:rsidP="00482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6" w:type="dxa"/>
          </w:tcPr>
          <w:p w:rsidR="00482802" w:rsidRPr="00AD45CB" w:rsidRDefault="001F532A" w:rsidP="00482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82802" w:rsidRPr="00AD45CB" w:rsidTr="00482802">
        <w:tc>
          <w:tcPr>
            <w:tcW w:w="663" w:type="dxa"/>
          </w:tcPr>
          <w:p w:rsidR="00482802" w:rsidRPr="00AD45CB" w:rsidRDefault="00482802" w:rsidP="00482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62" w:type="dxa"/>
          </w:tcPr>
          <w:p w:rsidR="008A3C91" w:rsidRPr="008A3C91" w:rsidRDefault="008A3C91" w:rsidP="008A3C91">
            <w:pPr>
              <w:keepNext/>
              <w:outlineLvl w:val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</w:t>
            </w:r>
            <w:r w:rsidR="00AA14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ление от </w:t>
            </w:r>
            <w:r w:rsidRPr="008A3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«02» сентября 2024 года  № 19</w:t>
            </w:r>
          </w:p>
          <w:p w:rsidR="008A3C91" w:rsidRPr="008A3C91" w:rsidRDefault="008A3C91" w:rsidP="008A3C91">
            <w:pPr>
              <w:keepNext/>
              <w:outlineLvl w:val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 сельского поселения «Каджером» от 20 декабря 2019 года № 26  «Об утверждении муниципальной программы «Формирование комфортной городской среды</w:t>
            </w:r>
          </w:p>
          <w:p w:rsidR="008A3C91" w:rsidRPr="008A3C91" w:rsidRDefault="008A3C91" w:rsidP="008A3C91">
            <w:pPr>
              <w:keepNext/>
              <w:outlineLvl w:val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образования сельского поселения </w:t>
            </w:r>
          </w:p>
          <w:p w:rsidR="00482802" w:rsidRPr="00AD45CB" w:rsidRDefault="008A3C91" w:rsidP="008A3C91">
            <w:pPr>
              <w:keepNext/>
              <w:outlineLvl w:val="7"/>
              <w:rPr>
                <w:rFonts w:ascii="Times New Roman" w:hAnsi="Times New Roman" w:cs="Times New Roman"/>
                <w:sz w:val="26"/>
                <w:szCs w:val="26"/>
              </w:rPr>
            </w:pPr>
            <w:r w:rsidRPr="008A3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«Каджером» на 2018-2026 годы»</w:t>
            </w:r>
          </w:p>
        </w:tc>
        <w:tc>
          <w:tcPr>
            <w:tcW w:w="846" w:type="dxa"/>
          </w:tcPr>
          <w:p w:rsidR="00482802" w:rsidRPr="00AD45CB" w:rsidRDefault="001F532A" w:rsidP="00482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A141F" w:rsidRPr="00AD45CB" w:rsidTr="00482802">
        <w:tc>
          <w:tcPr>
            <w:tcW w:w="663" w:type="dxa"/>
          </w:tcPr>
          <w:p w:rsidR="00AA141F" w:rsidRPr="00AD45CB" w:rsidRDefault="00AA141F" w:rsidP="00482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62" w:type="dxa"/>
          </w:tcPr>
          <w:p w:rsidR="00AA141F" w:rsidRPr="00AA141F" w:rsidRDefault="00AA141F" w:rsidP="00AA141F">
            <w:pPr>
              <w:keepNext/>
              <w:outlineLvl w:val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остановление от </w:t>
            </w:r>
            <w:r w:rsidRPr="00AA14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«04» сентября 2024 года № 21</w:t>
            </w:r>
          </w:p>
          <w:p w:rsidR="00AA141F" w:rsidRPr="00AA141F" w:rsidRDefault="00AA141F" w:rsidP="00AA141F">
            <w:pPr>
              <w:keepNext/>
              <w:outlineLvl w:val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 сельского поселения «Каджером»  от 3 августа 2020 года № 17 «Об утверждении перечня  муниципального имущества муниципального образования сельского поселения «Каджером»,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      </w:r>
          </w:p>
          <w:p w:rsidR="00AA141F" w:rsidRDefault="00AA141F" w:rsidP="008A3C91">
            <w:pPr>
              <w:keepNext/>
              <w:outlineLvl w:val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6" w:type="dxa"/>
          </w:tcPr>
          <w:p w:rsidR="00AA141F" w:rsidRDefault="001F532A" w:rsidP="00482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</w:tbl>
    <w:p w:rsidR="00E56351" w:rsidRPr="00AD45CB" w:rsidRDefault="00E56351" w:rsidP="00E563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C39EE" w:rsidRPr="00AD45CB" w:rsidRDefault="007C39EE" w:rsidP="00E563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E29EC" w:rsidRDefault="009E29EC" w:rsidP="00E563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B4902" w:rsidRDefault="00BB4902" w:rsidP="00E563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B4902" w:rsidRDefault="00BB4902" w:rsidP="00E563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B4902" w:rsidRDefault="00BB4902" w:rsidP="00E563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B4902" w:rsidRDefault="00BB4902" w:rsidP="00E563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7285" w:rsidRDefault="00487285" w:rsidP="00E563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7285" w:rsidRDefault="00487285" w:rsidP="00E563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7285" w:rsidRDefault="00487285" w:rsidP="00E563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B4902" w:rsidRDefault="00BB4902" w:rsidP="00E563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409"/>
        <w:gridCol w:w="3686"/>
      </w:tblGrid>
      <w:tr w:rsidR="00AA141F" w:rsidRPr="00AA141F" w:rsidTr="00AA141F">
        <w:tc>
          <w:tcPr>
            <w:tcW w:w="3828" w:type="dxa"/>
          </w:tcPr>
          <w:p w:rsidR="00AA141F" w:rsidRDefault="00AA141F" w:rsidP="00AA141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AA141F" w:rsidRPr="00AA141F" w:rsidRDefault="00AA141F" w:rsidP="00AA141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AA141F" w:rsidRPr="00AA141F" w:rsidRDefault="00AA141F" w:rsidP="00AA1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«Каджером» </w:t>
            </w:r>
          </w:p>
          <w:p w:rsidR="00AA141F" w:rsidRPr="00AA141F" w:rsidRDefault="00AA141F" w:rsidP="00AA1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сикт</w:t>
            </w:r>
            <w:proofErr w:type="spellEnd"/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овмöдчöминса</w:t>
            </w:r>
            <w:proofErr w:type="spellEnd"/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AA141F" w:rsidRPr="00AA141F" w:rsidRDefault="00AA141F" w:rsidP="00AA141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AA141F" w:rsidRDefault="00BB4902" w:rsidP="00AA1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*****</w:t>
            </w:r>
          </w:p>
          <w:p w:rsidR="00AA141F" w:rsidRPr="00AA141F" w:rsidRDefault="00AA141F" w:rsidP="00AA1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0580" cy="102997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AA141F" w:rsidRPr="00AA141F" w:rsidRDefault="00AA141F" w:rsidP="00AA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A141F" w:rsidRDefault="00AA141F" w:rsidP="00AA141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AA141F" w:rsidRPr="00AA141F" w:rsidRDefault="00AA141F" w:rsidP="00AA141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</w:t>
            </w:r>
          </w:p>
          <w:p w:rsidR="00AA141F" w:rsidRPr="00AA141F" w:rsidRDefault="00AA141F" w:rsidP="00AA141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сельского поселения</w:t>
            </w:r>
          </w:p>
          <w:p w:rsidR="00AA141F" w:rsidRPr="00AA141F" w:rsidRDefault="00AA141F" w:rsidP="00AA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«Каджером»</w:t>
            </w:r>
          </w:p>
          <w:p w:rsidR="00AA141F" w:rsidRPr="00AA141F" w:rsidRDefault="00AA141F" w:rsidP="00AA1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A141F" w:rsidRPr="00AA141F" w:rsidRDefault="00AA141F" w:rsidP="00AA141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AA14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</w:t>
      </w:r>
      <w:proofErr w:type="gramEnd"/>
      <w:r w:rsidRPr="00AA14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 Ö М</w:t>
      </w:r>
    </w:p>
    <w:p w:rsidR="00AA141F" w:rsidRPr="00AA141F" w:rsidRDefault="00AA141F" w:rsidP="00AA141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AA14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AA14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 С Т А Н О В Л Е Н И Е</w:t>
      </w:r>
    </w:p>
    <w:p w:rsidR="00AA141F" w:rsidRPr="00AA141F" w:rsidRDefault="00AA141F" w:rsidP="00AA1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F" w:rsidRPr="00AA141F" w:rsidRDefault="00AA141F" w:rsidP="00AA1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52"/>
        <w:gridCol w:w="3960"/>
      </w:tblGrid>
      <w:tr w:rsidR="00AA141F" w:rsidRPr="00AA141F" w:rsidTr="00AA141F">
        <w:tc>
          <w:tcPr>
            <w:tcW w:w="3828" w:type="dxa"/>
          </w:tcPr>
          <w:p w:rsidR="00AA141F" w:rsidRPr="00AA141F" w:rsidRDefault="00AA141F" w:rsidP="00AA1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«26» апреля 2024</w:t>
            </w:r>
            <w:r w:rsidRPr="00AA14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года</w:t>
            </w:r>
          </w:p>
          <w:p w:rsidR="00AA141F" w:rsidRPr="00AA141F" w:rsidRDefault="00AA141F" w:rsidP="00AA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AA141F" w:rsidRPr="00AA141F" w:rsidRDefault="00AA141F" w:rsidP="00AA1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AA141F" w:rsidRPr="00AA141F" w:rsidRDefault="00AA141F" w:rsidP="00AA141F">
            <w:pPr>
              <w:tabs>
                <w:tab w:val="left" w:pos="480"/>
                <w:tab w:val="right" w:pos="361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   </w:t>
            </w:r>
            <w:r w:rsidRPr="00AA14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10</w:t>
            </w:r>
          </w:p>
          <w:p w:rsidR="00AA141F" w:rsidRPr="00AA141F" w:rsidRDefault="00AA141F" w:rsidP="00AA141F">
            <w:pPr>
              <w:tabs>
                <w:tab w:val="left" w:pos="480"/>
                <w:tab w:val="right" w:pos="36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A141F" w:rsidRPr="00AA141F" w:rsidRDefault="00AA141F" w:rsidP="00AA14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 Коми, г. Печора, п. Каджером</w:t>
      </w:r>
    </w:p>
    <w:p w:rsidR="00AA141F" w:rsidRPr="00AA141F" w:rsidRDefault="00AA141F" w:rsidP="00AA14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F" w:rsidRPr="00AA141F" w:rsidRDefault="00AA141F" w:rsidP="00AA141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141F" w:rsidRPr="00AA141F" w:rsidRDefault="00AA141F" w:rsidP="00AA141F">
      <w:pPr>
        <w:keepNext/>
        <w:spacing w:before="240" w:after="60" w:line="235" w:lineRule="auto"/>
        <w:ind w:left="28" w:right="18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b/>
          <w:bCs/>
          <w:color w:val="4D4D4D"/>
          <w:kern w:val="32"/>
          <w:sz w:val="26"/>
          <w:szCs w:val="26"/>
          <w:lang w:eastAsia="ru-RU"/>
        </w:rPr>
        <w:t>Об</w:t>
      </w:r>
      <w:r w:rsidRPr="00AA141F">
        <w:rPr>
          <w:rFonts w:ascii="Times New Roman" w:eastAsia="Times New Roman" w:hAnsi="Times New Roman" w:cs="Times New Roman"/>
          <w:b/>
          <w:bCs/>
          <w:color w:val="4D4D4D"/>
          <w:spacing w:val="-18"/>
          <w:kern w:val="32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b/>
          <w:bCs/>
          <w:color w:val="4B4B4B"/>
          <w:kern w:val="32"/>
          <w:sz w:val="26"/>
          <w:szCs w:val="26"/>
          <w:lang w:eastAsia="ru-RU"/>
        </w:rPr>
        <w:t>утверждении</w:t>
      </w:r>
      <w:r w:rsidRPr="00AA141F">
        <w:rPr>
          <w:rFonts w:ascii="Times New Roman" w:eastAsia="Times New Roman" w:hAnsi="Times New Roman" w:cs="Times New Roman"/>
          <w:b/>
          <w:bCs/>
          <w:color w:val="4B4B4B"/>
          <w:spacing w:val="-4"/>
          <w:kern w:val="32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b/>
          <w:bCs/>
          <w:color w:val="494949"/>
          <w:kern w:val="32"/>
          <w:sz w:val="26"/>
          <w:szCs w:val="26"/>
          <w:lang w:eastAsia="ru-RU"/>
        </w:rPr>
        <w:t>Порядка</w:t>
      </w:r>
      <w:r w:rsidRPr="00AA141F">
        <w:rPr>
          <w:rFonts w:ascii="Times New Roman" w:eastAsia="Times New Roman" w:hAnsi="Times New Roman" w:cs="Times New Roman"/>
          <w:b/>
          <w:bCs/>
          <w:color w:val="494949"/>
          <w:spacing w:val="-5"/>
          <w:kern w:val="32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b/>
          <w:bCs/>
          <w:color w:val="484848"/>
          <w:kern w:val="32"/>
          <w:sz w:val="26"/>
          <w:szCs w:val="26"/>
          <w:lang w:eastAsia="ru-RU"/>
        </w:rPr>
        <w:t>отнесения</w:t>
      </w:r>
      <w:r w:rsidRPr="00AA141F">
        <w:rPr>
          <w:rFonts w:ascii="Times New Roman" w:eastAsia="Times New Roman" w:hAnsi="Times New Roman" w:cs="Times New Roman"/>
          <w:b/>
          <w:bCs/>
          <w:color w:val="484848"/>
          <w:spacing w:val="-3"/>
          <w:kern w:val="32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b/>
          <w:bCs/>
          <w:color w:val="494949"/>
          <w:kern w:val="32"/>
          <w:sz w:val="26"/>
          <w:szCs w:val="26"/>
          <w:lang w:eastAsia="ru-RU"/>
        </w:rPr>
        <w:t>земель,</w:t>
      </w:r>
      <w:r w:rsidRPr="00AA141F">
        <w:rPr>
          <w:rFonts w:ascii="Times New Roman" w:eastAsia="Times New Roman" w:hAnsi="Times New Roman" w:cs="Times New Roman"/>
          <w:b/>
          <w:bCs/>
          <w:color w:val="494949"/>
          <w:spacing w:val="-13"/>
          <w:kern w:val="32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b/>
          <w:bCs/>
          <w:color w:val="4B4B4B"/>
          <w:kern w:val="32"/>
          <w:sz w:val="26"/>
          <w:szCs w:val="26"/>
          <w:lang w:eastAsia="ru-RU"/>
        </w:rPr>
        <w:t>находящихся</w:t>
      </w:r>
      <w:r w:rsidRPr="00AA141F">
        <w:rPr>
          <w:rFonts w:ascii="Times New Roman" w:eastAsia="Times New Roman" w:hAnsi="Times New Roman" w:cs="Times New Roman"/>
          <w:b/>
          <w:bCs/>
          <w:color w:val="4B4B4B"/>
          <w:spacing w:val="-3"/>
          <w:kern w:val="32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b/>
          <w:bCs/>
          <w:color w:val="4F4F4F"/>
          <w:kern w:val="32"/>
          <w:sz w:val="26"/>
          <w:szCs w:val="26"/>
          <w:lang w:eastAsia="ru-RU"/>
        </w:rPr>
        <w:t>на</w:t>
      </w:r>
      <w:r w:rsidRPr="00AA141F">
        <w:rPr>
          <w:rFonts w:ascii="Times New Roman" w:eastAsia="Times New Roman" w:hAnsi="Times New Roman" w:cs="Times New Roman"/>
          <w:b/>
          <w:bCs/>
          <w:color w:val="4F4F4F"/>
          <w:spacing w:val="-9"/>
          <w:kern w:val="32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b/>
          <w:bCs/>
          <w:color w:val="4F4F4F"/>
          <w:kern w:val="32"/>
          <w:sz w:val="26"/>
          <w:szCs w:val="26"/>
          <w:lang w:eastAsia="ru-RU"/>
        </w:rPr>
        <w:t xml:space="preserve">праве </w:t>
      </w:r>
      <w:r w:rsidRPr="00AA141F">
        <w:rPr>
          <w:rFonts w:ascii="Times New Roman" w:eastAsia="Times New Roman" w:hAnsi="Times New Roman" w:cs="Times New Roman"/>
          <w:b/>
          <w:bCs/>
          <w:color w:val="4D4D4D"/>
          <w:kern w:val="32"/>
          <w:sz w:val="26"/>
          <w:szCs w:val="26"/>
          <w:lang w:eastAsia="ru-RU"/>
        </w:rPr>
        <w:t>собственности</w:t>
      </w:r>
      <w:r w:rsidRPr="00AA141F">
        <w:rPr>
          <w:rFonts w:ascii="Times New Roman" w:eastAsia="Times New Roman" w:hAnsi="Times New Roman" w:cs="Times New Roman"/>
          <w:b/>
          <w:bCs/>
          <w:color w:val="4D4D4D"/>
          <w:spacing w:val="32"/>
          <w:kern w:val="32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b/>
          <w:bCs/>
          <w:color w:val="4D4D4D"/>
          <w:kern w:val="32"/>
          <w:sz w:val="26"/>
          <w:szCs w:val="26"/>
          <w:lang w:eastAsia="ru-RU"/>
        </w:rPr>
        <w:t xml:space="preserve">сельского </w:t>
      </w:r>
      <w:r w:rsidRPr="00AA141F">
        <w:rPr>
          <w:rFonts w:ascii="Times New Roman" w:eastAsia="Times New Roman" w:hAnsi="Times New Roman" w:cs="Times New Roman"/>
          <w:b/>
          <w:bCs/>
          <w:color w:val="494949"/>
          <w:kern w:val="32"/>
          <w:sz w:val="26"/>
          <w:szCs w:val="26"/>
          <w:lang w:eastAsia="ru-RU"/>
        </w:rPr>
        <w:t xml:space="preserve">поселения «Каджером», </w:t>
      </w:r>
      <w:r w:rsidRPr="00AA141F">
        <w:rPr>
          <w:rFonts w:ascii="Times New Roman" w:eastAsia="Times New Roman" w:hAnsi="Times New Roman" w:cs="Times New Roman"/>
          <w:b/>
          <w:bCs/>
          <w:color w:val="545454"/>
          <w:kern w:val="32"/>
          <w:sz w:val="26"/>
          <w:szCs w:val="26"/>
          <w:lang w:eastAsia="ru-RU"/>
        </w:rPr>
        <w:t xml:space="preserve">к </w:t>
      </w:r>
      <w:r w:rsidRPr="00AA141F">
        <w:rPr>
          <w:rFonts w:ascii="Times New Roman" w:eastAsia="Times New Roman" w:hAnsi="Times New Roman" w:cs="Times New Roman"/>
          <w:b/>
          <w:bCs/>
          <w:color w:val="4D4D4D"/>
          <w:kern w:val="32"/>
          <w:sz w:val="26"/>
          <w:szCs w:val="26"/>
          <w:lang w:eastAsia="ru-RU"/>
        </w:rPr>
        <w:t xml:space="preserve">землям </w:t>
      </w:r>
      <w:r w:rsidRPr="00AA141F">
        <w:rPr>
          <w:rFonts w:ascii="Times New Roman" w:eastAsia="Times New Roman" w:hAnsi="Times New Roman" w:cs="Times New Roman"/>
          <w:b/>
          <w:bCs/>
          <w:color w:val="505050"/>
          <w:spacing w:val="-2"/>
          <w:kern w:val="32"/>
          <w:sz w:val="26"/>
          <w:szCs w:val="26"/>
          <w:lang w:eastAsia="ru-RU"/>
        </w:rPr>
        <w:t>особо</w:t>
      </w:r>
      <w:r w:rsidRPr="00AA141F">
        <w:rPr>
          <w:rFonts w:ascii="Times New Roman" w:eastAsia="Times New Roman" w:hAnsi="Times New Roman" w:cs="Times New Roman"/>
          <w:b/>
          <w:bCs/>
          <w:color w:val="505050"/>
          <w:spacing w:val="-8"/>
          <w:kern w:val="32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b/>
          <w:bCs/>
          <w:color w:val="4B4B4B"/>
          <w:spacing w:val="-2"/>
          <w:kern w:val="32"/>
          <w:sz w:val="26"/>
          <w:szCs w:val="26"/>
          <w:lang w:eastAsia="ru-RU"/>
        </w:rPr>
        <w:t xml:space="preserve">охраняемых </w:t>
      </w:r>
      <w:r w:rsidRPr="00AA141F">
        <w:rPr>
          <w:rFonts w:ascii="Times New Roman" w:eastAsia="Times New Roman" w:hAnsi="Times New Roman" w:cs="Times New Roman"/>
          <w:b/>
          <w:bCs/>
          <w:color w:val="484848"/>
          <w:spacing w:val="-2"/>
          <w:kern w:val="32"/>
          <w:sz w:val="26"/>
          <w:szCs w:val="26"/>
          <w:lang w:eastAsia="ru-RU"/>
        </w:rPr>
        <w:t>территорий</w:t>
      </w:r>
      <w:r w:rsidRPr="00AA141F">
        <w:rPr>
          <w:rFonts w:ascii="Times New Roman" w:eastAsia="Times New Roman" w:hAnsi="Times New Roman" w:cs="Times New Roman"/>
          <w:b/>
          <w:bCs/>
          <w:color w:val="484848"/>
          <w:spacing w:val="15"/>
          <w:kern w:val="32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b/>
          <w:bCs/>
          <w:color w:val="4B4B4B"/>
          <w:spacing w:val="-2"/>
          <w:kern w:val="32"/>
          <w:sz w:val="26"/>
          <w:szCs w:val="26"/>
          <w:lang w:eastAsia="ru-RU"/>
        </w:rPr>
        <w:t xml:space="preserve">местного </w:t>
      </w:r>
      <w:r w:rsidRPr="00AA141F">
        <w:rPr>
          <w:rFonts w:ascii="Times New Roman" w:eastAsia="Times New Roman" w:hAnsi="Times New Roman" w:cs="Times New Roman"/>
          <w:b/>
          <w:bCs/>
          <w:color w:val="4D4D4D"/>
          <w:spacing w:val="-2"/>
          <w:kern w:val="32"/>
          <w:sz w:val="26"/>
          <w:szCs w:val="26"/>
          <w:lang w:eastAsia="ru-RU"/>
        </w:rPr>
        <w:t xml:space="preserve">значения, </w:t>
      </w:r>
      <w:r w:rsidRPr="00AA141F">
        <w:rPr>
          <w:rFonts w:ascii="Times New Roman" w:eastAsia="Times New Roman" w:hAnsi="Times New Roman" w:cs="Times New Roman"/>
          <w:b/>
          <w:bCs/>
          <w:color w:val="505050"/>
          <w:kern w:val="32"/>
          <w:sz w:val="26"/>
          <w:szCs w:val="26"/>
          <w:lang w:eastAsia="ru-RU"/>
        </w:rPr>
        <w:t xml:space="preserve">их </w:t>
      </w:r>
      <w:r w:rsidRPr="00AA141F">
        <w:rPr>
          <w:rFonts w:ascii="Times New Roman" w:eastAsia="Times New Roman" w:hAnsi="Times New Roman" w:cs="Times New Roman"/>
          <w:b/>
          <w:bCs/>
          <w:color w:val="484848"/>
          <w:kern w:val="32"/>
          <w:sz w:val="26"/>
          <w:szCs w:val="26"/>
          <w:lang w:eastAsia="ru-RU"/>
        </w:rPr>
        <w:t>использования</w:t>
      </w:r>
      <w:r w:rsidRPr="00AA141F">
        <w:rPr>
          <w:rFonts w:ascii="Times New Roman" w:eastAsia="Times New Roman" w:hAnsi="Times New Roman" w:cs="Times New Roman"/>
          <w:b/>
          <w:bCs/>
          <w:color w:val="484848"/>
          <w:spacing w:val="40"/>
          <w:kern w:val="32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b/>
          <w:bCs/>
          <w:color w:val="4B4B4B"/>
          <w:kern w:val="32"/>
          <w:sz w:val="26"/>
          <w:szCs w:val="26"/>
          <w:lang w:eastAsia="ru-RU"/>
        </w:rPr>
        <w:t>и охраны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before="307" w:after="0" w:line="240" w:lineRule="auto"/>
        <w:ind w:left="144" w:right="133" w:firstLine="5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ст. 94 Земельного кодекса Российской Федерации, Федеральным законом от 06.10.2003 № 1З1-ФЗ «Об общих принципах организации</w:t>
      </w:r>
      <w:r w:rsidRPr="00AA141F"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местного</w:t>
      </w:r>
      <w:r w:rsidRPr="00AA141F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самоуправления</w:t>
      </w:r>
      <w:r w:rsidRPr="00AA141F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A141F"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Pr="00AA141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Федерации»,</w:t>
      </w:r>
      <w:r w:rsidRPr="00AA141F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AA141F"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основании Устава муниципального</w:t>
      </w:r>
      <w:r w:rsidRPr="00AA141F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 сельского поселения</w:t>
      </w:r>
      <w:r w:rsidRPr="00AA141F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«Каджером</w:t>
      </w:r>
      <w:r w:rsidRPr="00AA141F">
        <w:rPr>
          <w:rFonts w:ascii="Times New Roman" w:eastAsia="Times New Roman" w:hAnsi="Times New Roman" w:cs="Times New Roman"/>
          <w:color w:val="545454"/>
          <w:sz w:val="26"/>
          <w:szCs w:val="26"/>
          <w:lang w:eastAsia="ru-RU"/>
        </w:rPr>
        <w:t>»</w:t>
      </w:r>
    </w:p>
    <w:p w:rsidR="00AA141F" w:rsidRPr="00AA141F" w:rsidRDefault="00AA141F" w:rsidP="00AA141F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141F" w:rsidRPr="00AA141F" w:rsidRDefault="00AA141F" w:rsidP="00AA141F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ПОСТАНОВЛЯЕТ: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A141F" w:rsidRPr="00AA141F" w:rsidRDefault="00AA141F" w:rsidP="00AA141F">
      <w:pPr>
        <w:widowControl w:val="0"/>
        <w:tabs>
          <w:tab w:val="left" w:pos="131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1.Утвердить Порядок отнесения земель, находящихся на праве собственности сельского поселения «Каджером»,</w:t>
      </w:r>
      <w:r w:rsidRPr="00AA141F">
        <w:rPr>
          <w:rFonts w:ascii="Times New Roman" w:eastAsia="Calibri" w:hAnsi="Times New Roman" w:cs="Times New Roman"/>
          <w:color w:val="000000"/>
          <w:spacing w:val="40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 землям особо охраняемых территорий местного значения, их использования и охраны согласно </w:t>
      </w:r>
      <w:r w:rsidRPr="00AA141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приложению.</w:t>
      </w:r>
    </w:p>
    <w:p w:rsidR="00AA141F" w:rsidRPr="00AA141F" w:rsidRDefault="00AA141F" w:rsidP="00AA141F">
      <w:pPr>
        <w:tabs>
          <w:tab w:val="left" w:pos="900"/>
          <w:tab w:val="left" w:pos="11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2.Настоящее постановление вступает в силу со дня его принятия и подлежит официальному опубликованию.</w:t>
      </w:r>
    </w:p>
    <w:p w:rsidR="00AA141F" w:rsidRPr="00AA141F" w:rsidRDefault="00AA141F" w:rsidP="00AA141F">
      <w:pPr>
        <w:widowControl w:val="0"/>
        <w:tabs>
          <w:tab w:val="left" w:pos="1228"/>
        </w:tabs>
        <w:autoSpaceDE w:val="0"/>
        <w:autoSpaceDN w:val="0"/>
        <w:spacing w:after="0" w:line="232" w:lineRule="auto"/>
        <w:ind w:right="10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3.</w:t>
      </w:r>
      <w:proofErr w:type="gramStart"/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</w:t>
      </w:r>
      <w:r w:rsidRPr="00AA141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собой.</w:t>
      </w:r>
    </w:p>
    <w:p w:rsidR="00AA141F" w:rsidRPr="00AA141F" w:rsidRDefault="00AA141F" w:rsidP="00AA141F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141F" w:rsidRPr="00AA141F" w:rsidRDefault="00AA141F" w:rsidP="00AA141F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AA141F" w:rsidRPr="00AA141F" w:rsidTr="00AA141F">
        <w:tc>
          <w:tcPr>
            <w:tcW w:w="4752" w:type="dxa"/>
          </w:tcPr>
          <w:p w:rsidR="00AA141F" w:rsidRPr="00AA141F" w:rsidRDefault="00AA141F" w:rsidP="00AA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сельского поселения</w:t>
            </w:r>
          </w:p>
          <w:p w:rsidR="00AA141F" w:rsidRPr="00AA141F" w:rsidRDefault="00AA141F" w:rsidP="00AA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8" w:type="dxa"/>
            <w:hideMark/>
          </w:tcPr>
          <w:p w:rsidR="00AA141F" w:rsidRPr="00AA141F" w:rsidRDefault="00AA141F" w:rsidP="00AA1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Н.В. Аврамова</w:t>
            </w:r>
          </w:p>
          <w:p w:rsidR="00AA141F" w:rsidRPr="00AA141F" w:rsidRDefault="00AA141F" w:rsidP="00AA1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</w:t>
            </w:r>
          </w:p>
          <w:p w:rsidR="00AA141F" w:rsidRPr="00AA141F" w:rsidRDefault="00AA141F" w:rsidP="00AA141F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</w:t>
            </w:r>
          </w:p>
        </w:tc>
      </w:tr>
    </w:tbl>
    <w:p w:rsidR="00AA141F" w:rsidRPr="00AA141F" w:rsidRDefault="00AA141F" w:rsidP="00AA141F">
      <w:pPr>
        <w:tabs>
          <w:tab w:val="left" w:pos="11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141F" w:rsidRPr="00AA141F" w:rsidRDefault="00AA141F" w:rsidP="00AA141F">
      <w:pPr>
        <w:tabs>
          <w:tab w:val="left" w:pos="11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141F" w:rsidRPr="00AA141F" w:rsidRDefault="00AA141F" w:rsidP="00AA141F">
      <w:pPr>
        <w:tabs>
          <w:tab w:val="left" w:pos="11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41F" w:rsidRPr="00AA141F" w:rsidRDefault="00AA141F" w:rsidP="00AA141F">
      <w:pPr>
        <w:tabs>
          <w:tab w:val="left" w:pos="11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41F" w:rsidRDefault="00AA141F" w:rsidP="00AA141F">
      <w:pPr>
        <w:spacing w:before="68" w:after="0" w:line="296" w:lineRule="exact"/>
        <w:ind w:right="147"/>
        <w:jc w:val="righ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487285" w:rsidRDefault="00487285" w:rsidP="00AA141F">
      <w:pPr>
        <w:spacing w:before="68" w:after="0" w:line="296" w:lineRule="exact"/>
        <w:ind w:right="147"/>
        <w:jc w:val="righ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487285" w:rsidRDefault="00487285" w:rsidP="00AA141F">
      <w:pPr>
        <w:spacing w:before="68" w:after="0" w:line="296" w:lineRule="exact"/>
        <w:ind w:right="147"/>
        <w:jc w:val="righ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487285" w:rsidRDefault="00487285" w:rsidP="00AA141F">
      <w:pPr>
        <w:spacing w:before="68" w:after="0" w:line="296" w:lineRule="exact"/>
        <w:ind w:right="147"/>
        <w:jc w:val="righ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487285" w:rsidRDefault="00487285" w:rsidP="00AA141F">
      <w:pPr>
        <w:spacing w:before="68" w:after="0" w:line="296" w:lineRule="exact"/>
        <w:ind w:right="147"/>
        <w:jc w:val="righ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487285" w:rsidRPr="00AA141F" w:rsidRDefault="00487285" w:rsidP="00AA141F">
      <w:pPr>
        <w:spacing w:before="68" w:after="0" w:line="296" w:lineRule="exact"/>
        <w:ind w:right="147"/>
        <w:jc w:val="righ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AA141F" w:rsidRPr="00AA141F" w:rsidRDefault="00AA141F" w:rsidP="00AA141F">
      <w:pPr>
        <w:spacing w:before="68" w:after="0" w:line="296" w:lineRule="exact"/>
        <w:ind w:right="14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lastRenderedPageBreak/>
        <w:t>Приложение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316" w:lineRule="exact"/>
        <w:ind w:right="15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lang w:eastAsia="ru-RU"/>
        </w:rPr>
        <w:t>к</w:t>
      </w:r>
      <w:r w:rsidRPr="00AA141F">
        <w:rPr>
          <w:rFonts w:ascii="Times New Roman" w:eastAsia="Times New Roman" w:hAnsi="Times New Roman" w:cs="Times New Roman"/>
          <w:color w:val="000000"/>
          <w:spacing w:val="-11"/>
          <w:w w:val="95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pacing w:val="-2"/>
          <w:w w:val="95"/>
          <w:sz w:val="26"/>
          <w:szCs w:val="26"/>
          <w:lang w:eastAsia="ru-RU"/>
        </w:rPr>
        <w:t>постановлению администрации СП «Каджером»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314" w:lineRule="exact"/>
        <w:ind w:right="126"/>
        <w:jc w:val="right"/>
        <w:rPr>
          <w:rFonts w:ascii="Times New Roman" w:eastAsia="Times New Roman" w:hAnsi="Times New Roman" w:cs="Times New Roman"/>
          <w:color w:val="000000"/>
          <w:spacing w:val="-5"/>
          <w:w w:val="9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lang w:eastAsia="ru-RU"/>
        </w:rPr>
        <w:t>от</w:t>
      </w:r>
      <w:r w:rsidRPr="00AA141F">
        <w:rPr>
          <w:rFonts w:ascii="Times New Roman" w:eastAsia="Times New Roman" w:hAnsi="Times New Roman" w:cs="Times New Roman"/>
          <w:color w:val="000000"/>
          <w:spacing w:val="-10"/>
          <w:w w:val="90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lang w:eastAsia="ru-RU"/>
        </w:rPr>
        <w:t>26 апреля 2024 г.</w:t>
      </w:r>
      <w:r w:rsidRPr="00AA141F">
        <w:rPr>
          <w:rFonts w:ascii="Times New Roman" w:eastAsia="Times New Roman" w:hAnsi="Times New Roman" w:cs="Times New Roman"/>
          <w:color w:val="000000"/>
          <w:spacing w:val="-7"/>
          <w:w w:val="90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lang w:eastAsia="ru-RU"/>
        </w:rPr>
        <w:t>№</w:t>
      </w:r>
      <w:r w:rsidRPr="00AA141F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pacing w:val="-5"/>
          <w:w w:val="90"/>
          <w:sz w:val="26"/>
          <w:szCs w:val="26"/>
          <w:lang w:eastAsia="ru-RU"/>
        </w:rPr>
        <w:t>10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314" w:lineRule="exact"/>
        <w:ind w:right="126"/>
        <w:jc w:val="right"/>
        <w:rPr>
          <w:rFonts w:ascii="Times New Roman" w:eastAsia="Times New Roman" w:hAnsi="Times New Roman" w:cs="Times New Roman"/>
          <w:b/>
          <w:color w:val="000000"/>
          <w:spacing w:val="-5"/>
          <w:w w:val="90"/>
          <w:sz w:val="26"/>
          <w:szCs w:val="26"/>
          <w:lang w:eastAsia="ru-RU"/>
        </w:rPr>
      </w:pP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322" w:lineRule="exact"/>
        <w:ind w:left="941" w:right="96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Порядок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before="5" w:after="0" w:line="235" w:lineRule="auto"/>
        <w:ind w:left="934" w:right="96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отнесения</w:t>
      </w:r>
      <w:r w:rsidRPr="00AA141F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земель</w:t>
      </w:r>
      <w:r w:rsidRPr="00AA141F">
        <w:rPr>
          <w:rFonts w:ascii="Times New Roman" w:eastAsia="Times New Roman" w:hAnsi="Times New Roman" w:cs="Times New Roman"/>
          <w:b/>
          <w:color w:val="000000"/>
          <w:spacing w:val="-14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AA141F">
        <w:rPr>
          <w:rFonts w:ascii="Times New Roman" w:eastAsia="Times New Roman" w:hAnsi="Times New Roman" w:cs="Times New Roman"/>
          <w:b/>
          <w:color w:val="000000"/>
          <w:spacing w:val="-15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землям</w:t>
      </w:r>
      <w:r w:rsidRPr="00AA141F">
        <w:rPr>
          <w:rFonts w:ascii="Times New Roman" w:eastAsia="Times New Roman" w:hAnsi="Times New Roman" w:cs="Times New Roman"/>
          <w:b/>
          <w:color w:val="000000"/>
          <w:spacing w:val="-7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особо</w:t>
      </w:r>
      <w:r w:rsidRPr="00AA141F">
        <w:rPr>
          <w:rFonts w:ascii="Times New Roman" w:eastAsia="Times New Roman" w:hAnsi="Times New Roman" w:cs="Times New Roman"/>
          <w:b/>
          <w:color w:val="000000"/>
          <w:spacing w:val="-17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охраняемых</w:t>
      </w:r>
      <w:r w:rsidRPr="00AA141F">
        <w:rPr>
          <w:rFonts w:ascii="Times New Roman" w:eastAsia="Times New Roman" w:hAnsi="Times New Roman" w:cs="Times New Roman"/>
          <w:b/>
          <w:color w:val="000000"/>
          <w:spacing w:val="-7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территорий местного значения, их использования</w:t>
      </w:r>
      <w:r w:rsidRPr="00AA141F">
        <w:rPr>
          <w:rFonts w:ascii="Times New Roman" w:eastAsia="Times New Roman" w:hAnsi="Times New Roman" w:cs="Times New Roman"/>
          <w:b/>
          <w:color w:val="000000"/>
          <w:spacing w:val="40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 охраны</w:t>
      </w:r>
    </w:p>
    <w:p w:rsidR="00AA141F" w:rsidRPr="00AA141F" w:rsidRDefault="00AA141F" w:rsidP="00AA141F">
      <w:pPr>
        <w:widowControl w:val="0"/>
        <w:numPr>
          <w:ilvl w:val="0"/>
          <w:numId w:val="17"/>
        </w:numPr>
        <w:tabs>
          <w:tab w:val="left" w:pos="1085"/>
        </w:tabs>
        <w:autoSpaceDE w:val="0"/>
        <w:autoSpaceDN w:val="0"/>
        <w:spacing w:before="252" w:after="0" w:line="317" w:lineRule="exact"/>
        <w:ind w:left="1085" w:hanging="27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Общие</w:t>
      </w:r>
      <w:r w:rsidRPr="00AA141F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положения.</w:t>
      </w:r>
    </w:p>
    <w:p w:rsidR="00AA141F" w:rsidRPr="00AA141F" w:rsidRDefault="00AA141F" w:rsidP="00AA141F">
      <w:pPr>
        <w:widowControl w:val="0"/>
        <w:numPr>
          <w:ilvl w:val="1"/>
          <w:numId w:val="17"/>
        </w:numPr>
        <w:tabs>
          <w:tab w:val="left" w:pos="1353"/>
        </w:tabs>
        <w:autoSpaceDE w:val="0"/>
        <w:autoSpaceDN w:val="0"/>
        <w:spacing w:after="0" w:line="240" w:lineRule="auto"/>
        <w:ind w:left="115" w:right="130" w:firstLine="69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Настоящий порядок отнесения земель к землям особо охраняемых территорий местного значения, их использования и охраны (далее </w:t>
      </w:r>
      <w:r w:rsidRPr="00AA141F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 xml:space="preserve">—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Порядок) разработан в целях обеспечения сохранности земель особо охраняемых территорий в соответствии с Земельным кодексом Российской Федерации, Федеральным законом от 06.10.2003 года №</w:t>
      </w:r>
      <w:r w:rsidRPr="00AA141F">
        <w:rPr>
          <w:rFonts w:ascii="Times New Roman" w:eastAsia="Calibri" w:hAnsi="Times New Roman" w:cs="Times New Roman"/>
          <w:color w:val="000000"/>
          <w:spacing w:val="40"/>
          <w:sz w:val="26"/>
          <w:szCs w:val="26"/>
        </w:rPr>
        <w:t xml:space="preserve"> </w:t>
      </w:r>
      <w:proofErr w:type="spellStart"/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lЗl</w:t>
      </w:r>
      <w:proofErr w:type="spellEnd"/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-ФЗ «Об общих принципах организации местного самоуправления в Российской Федерации», Федеральным законом от 14.03.1995 года № ЗЗ-ФЗ «Об особо охраняемых природных территориях», Уставом</w:t>
      </w:r>
      <w:proofErr w:type="gramEnd"/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муниципального образования сельского поселения «Каджером».</w:t>
      </w:r>
    </w:p>
    <w:p w:rsidR="00AA141F" w:rsidRPr="00AA141F" w:rsidRDefault="00AA141F" w:rsidP="00AA141F">
      <w:pPr>
        <w:widowControl w:val="0"/>
        <w:numPr>
          <w:ilvl w:val="1"/>
          <w:numId w:val="17"/>
        </w:numPr>
        <w:tabs>
          <w:tab w:val="left" w:pos="1363"/>
        </w:tabs>
        <w:autoSpaceDE w:val="0"/>
        <w:autoSpaceDN w:val="0"/>
        <w:spacing w:after="0" w:line="237" w:lineRule="auto"/>
        <w:ind w:left="122" w:right="100" w:firstLine="70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</w:t>
      </w:r>
      <w:r w:rsidRPr="00AA141F">
        <w:rPr>
          <w:rFonts w:ascii="Times New Roman" w:eastAsia="Calibri" w:hAnsi="Times New Roman" w:cs="Times New Roman"/>
          <w:color w:val="000000"/>
          <w:spacing w:val="-5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с</w:t>
      </w:r>
      <w:r w:rsidRPr="00AA141F">
        <w:rPr>
          <w:rFonts w:ascii="Times New Roman" w:eastAsia="Calibri" w:hAnsi="Times New Roman" w:cs="Times New Roman"/>
          <w:color w:val="000000"/>
          <w:spacing w:val="-14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постановлениями</w:t>
      </w:r>
      <w:r w:rsidRPr="00AA141F">
        <w:rPr>
          <w:rFonts w:ascii="Times New Roman" w:eastAsia="Calibri" w:hAnsi="Times New Roman" w:cs="Times New Roman"/>
          <w:color w:val="000000"/>
          <w:spacing w:val="-18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федеральных органов</w:t>
      </w:r>
      <w:r w:rsidRPr="00AA141F">
        <w:rPr>
          <w:rFonts w:ascii="Times New Roman" w:eastAsia="Calibri" w:hAnsi="Times New Roman" w:cs="Times New Roman"/>
          <w:color w:val="000000"/>
          <w:spacing w:val="-9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государственной</w:t>
      </w:r>
      <w:r w:rsidRPr="00AA141F">
        <w:rPr>
          <w:rFonts w:ascii="Times New Roman" w:eastAsia="Calibri" w:hAnsi="Times New Roman" w:cs="Times New Roman"/>
          <w:color w:val="000000"/>
          <w:spacing w:val="-18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</w:t>
      </w:r>
      <w:proofErr w:type="gramEnd"/>
    </w:p>
    <w:p w:rsidR="00AA141F" w:rsidRPr="00AA141F" w:rsidRDefault="00AA141F" w:rsidP="00AA141F">
      <w:pPr>
        <w:widowControl w:val="0"/>
        <w:numPr>
          <w:ilvl w:val="1"/>
          <w:numId w:val="17"/>
        </w:numPr>
        <w:tabs>
          <w:tab w:val="left" w:pos="1363"/>
        </w:tabs>
        <w:autoSpaceDE w:val="0"/>
        <w:autoSpaceDN w:val="0"/>
        <w:spacing w:after="0" w:line="314" w:lineRule="exact"/>
        <w:ind w:left="122" w:right="126" w:firstLine="706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К землям особо</w:t>
      </w:r>
      <w:r w:rsidRPr="00AA141F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охраняемых территорий местного значения   (да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л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ее-</w:t>
      </w:r>
      <w:proofErr w:type="gramEnd"/>
    </w:p>
    <w:p w:rsidR="00AA141F" w:rsidRPr="00AA141F" w:rsidRDefault="00AA141F" w:rsidP="00AA141F">
      <w:pPr>
        <w:widowControl w:val="0"/>
        <w:tabs>
          <w:tab w:val="left" w:pos="1339"/>
        </w:tabs>
        <w:autoSpaceDE w:val="0"/>
        <w:autoSpaceDN w:val="0"/>
        <w:spacing w:before="5" w:after="0" w:line="240" w:lineRule="auto"/>
        <w:ind w:left="123" w:right="98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земли особо охраняемых территорий) относятся: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309" w:lineRule="exact"/>
        <w:ind w:left="54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а)</w:t>
      </w:r>
      <w:r w:rsidRPr="00AA141F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земли особо</w:t>
      </w:r>
      <w:r w:rsidRPr="00AA141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охраняемых</w:t>
      </w:r>
      <w:r w:rsidRPr="00AA141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природных</w:t>
      </w:r>
      <w:r w:rsidRPr="00AA141F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территорий;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242" w:lineRule="auto"/>
        <w:ind w:left="547" w:right="4510" w:hanging="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</w:t>
      </w:r>
      <w:r w:rsidRPr="00AA141F"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земли</w:t>
      </w:r>
      <w:r w:rsidRPr="00AA141F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природоохранного</w:t>
      </w:r>
      <w:r w:rsidRPr="00AA141F"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назначения; в) земли рекреационного назначения;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before="3" w:after="0" w:line="232" w:lineRule="auto"/>
        <w:ind w:left="541" w:right="3930" w:firstLine="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г)</w:t>
      </w:r>
      <w:r w:rsidRPr="00AA141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земли историко-культурного</w:t>
      </w:r>
      <w:r w:rsidRPr="00AA141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назначения;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особо ценные земли.</w:t>
      </w:r>
    </w:p>
    <w:p w:rsidR="00AA141F" w:rsidRPr="00AA141F" w:rsidRDefault="00AA141F" w:rsidP="00AA141F">
      <w:pPr>
        <w:widowControl w:val="0"/>
        <w:tabs>
          <w:tab w:val="left" w:pos="1340"/>
        </w:tabs>
        <w:autoSpaceDE w:val="0"/>
        <w:autoSpaceDN w:val="0"/>
        <w:spacing w:after="0" w:line="240" w:lineRule="auto"/>
        <w:ind w:left="142" w:right="108" w:hanging="142"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1.4. К</w:t>
      </w:r>
      <w:r w:rsidRPr="00AA141F">
        <w:rPr>
          <w:rFonts w:ascii="Times New Roman" w:eastAsia="Calibri" w:hAnsi="Times New Roman" w:cs="Times New Roman"/>
          <w:color w:val="000000"/>
          <w:spacing w:val="-3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землям особо охраняемых природных территорий относятся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</w:t>
      </w:r>
      <w:r w:rsidRPr="00AA141F">
        <w:rPr>
          <w:rFonts w:ascii="Times New Roman" w:eastAsia="Calibri" w:hAnsi="Times New Roman" w:cs="Times New Roman"/>
          <w:color w:val="000000"/>
          <w:spacing w:val="-5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парков, ботанических садов</w:t>
      </w:r>
      <w:r w:rsidRPr="00AA141F">
        <w:rPr>
          <w:rFonts w:ascii="Calibri" w:eastAsia="Calibri" w:hAnsi="Calibri" w:cs="Times New Roman"/>
          <w:color w:val="000000"/>
          <w:sz w:val="26"/>
          <w:szCs w:val="26"/>
        </w:rPr>
        <w:t>.</w:t>
      </w:r>
    </w:p>
    <w:p w:rsidR="00AA141F" w:rsidRPr="00AA141F" w:rsidRDefault="00AA141F" w:rsidP="00AA141F"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left="142" w:right="96" w:hanging="14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1.5.К землям природоохранного назначения относятся земли,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территорий), иные земли, выполняющие природоохранные функции.</w:t>
      </w:r>
    </w:p>
    <w:p w:rsidR="00AA141F" w:rsidRPr="00AA141F" w:rsidRDefault="00AA141F" w:rsidP="00AA141F">
      <w:pPr>
        <w:widowControl w:val="0"/>
        <w:tabs>
          <w:tab w:val="left" w:pos="1606"/>
        </w:tabs>
        <w:autoSpaceDE w:val="0"/>
        <w:autoSpaceDN w:val="0"/>
        <w:spacing w:before="67" w:after="0" w:line="242" w:lineRule="auto"/>
        <w:ind w:left="123" w:right="12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1.6.К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</w:t>
      </w:r>
      <w:proofErr w:type="gramStart"/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о-</w:t>
      </w:r>
      <w:proofErr w:type="gramEnd"/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:rsidR="00AA141F" w:rsidRPr="00AA141F" w:rsidRDefault="00AA141F" w:rsidP="00AA141F">
      <w:pPr>
        <w:widowControl w:val="0"/>
        <w:tabs>
          <w:tab w:val="left" w:pos="1491"/>
        </w:tabs>
        <w:autoSpaceDE w:val="0"/>
        <w:autoSpaceDN w:val="0"/>
        <w:spacing w:after="0" w:line="240" w:lineRule="auto"/>
        <w:ind w:left="125" w:right="13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1.7.К землям историко-культурного назначения относятся земли объектов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культурного наследия народов Российской Федерации (памятники истории и культуры), в том числе объектов археологического наследия, достопримечательных мест, в том числе мест бытования исторических промыслов, производств и ремесел, военных и гражданских захоронений.</w:t>
      </w:r>
    </w:p>
    <w:p w:rsidR="00AA141F" w:rsidRPr="00AA141F" w:rsidRDefault="00AA141F" w:rsidP="00AA141F">
      <w:pPr>
        <w:widowControl w:val="0"/>
        <w:tabs>
          <w:tab w:val="left" w:pos="1420"/>
        </w:tabs>
        <w:autoSpaceDE w:val="0"/>
        <w:autoSpaceDN w:val="0"/>
        <w:spacing w:after="0" w:line="240" w:lineRule="auto"/>
        <w:ind w:left="142" w:right="125" w:hanging="14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1.8.К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ценность.</w:t>
      </w:r>
    </w:p>
    <w:p w:rsidR="00AA141F" w:rsidRPr="00AA141F" w:rsidRDefault="00AA141F" w:rsidP="00AA141F">
      <w:pPr>
        <w:widowControl w:val="0"/>
        <w:tabs>
          <w:tab w:val="left" w:pos="1352"/>
          <w:tab w:val="left" w:pos="1874"/>
          <w:tab w:val="left" w:pos="3199"/>
          <w:tab w:val="left" w:pos="3683"/>
          <w:tab w:val="left" w:pos="5220"/>
          <w:tab w:val="left" w:pos="7225"/>
          <w:tab w:val="left" w:pos="7692"/>
          <w:tab w:val="left" w:pos="9608"/>
        </w:tabs>
        <w:autoSpaceDE w:val="0"/>
        <w:autoSpaceDN w:val="0"/>
        <w:spacing w:before="86" w:after="0" w:line="235" w:lineRule="auto"/>
        <w:ind w:right="13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1.9.Земельные участки, на которых находятся объекты, не являющиеся памятниками</w:t>
      </w:r>
      <w:r w:rsidRPr="00AA141F">
        <w:rPr>
          <w:rFonts w:ascii="Times New Roman" w:eastAsia="Calibri" w:hAnsi="Times New Roman" w:cs="Times New Roman"/>
          <w:color w:val="000000"/>
          <w:spacing w:val="40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истории</w:t>
      </w:r>
      <w:r w:rsidRPr="00AA141F">
        <w:rPr>
          <w:rFonts w:ascii="Times New Roman" w:eastAsia="Calibri" w:hAnsi="Times New Roman" w:cs="Times New Roman"/>
          <w:color w:val="000000"/>
          <w:spacing w:val="30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Pr="00AA141F">
        <w:rPr>
          <w:rFonts w:ascii="Times New Roman" w:eastAsia="Calibri" w:hAnsi="Times New Roman" w:cs="Times New Roman"/>
          <w:color w:val="000000"/>
          <w:spacing w:val="23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культуры,</w:t>
      </w:r>
      <w:r w:rsidRPr="00AA141F">
        <w:rPr>
          <w:rFonts w:ascii="Times New Roman" w:eastAsia="Calibri" w:hAnsi="Times New Roman" w:cs="Times New Roman"/>
          <w:color w:val="000000"/>
          <w:spacing w:val="40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но</w:t>
      </w:r>
      <w:r w:rsidRPr="00AA141F">
        <w:rPr>
          <w:rFonts w:ascii="Times New Roman" w:eastAsia="Calibri" w:hAnsi="Times New Roman" w:cs="Times New Roman"/>
          <w:color w:val="000000"/>
          <w:spacing w:val="22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расположенные</w:t>
      </w:r>
      <w:r w:rsidRPr="00AA141F">
        <w:rPr>
          <w:rFonts w:ascii="Times New Roman" w:eastAsia="Calibri" w:hAnsi="Times New Roman" w:cs="Times New Roman"/>
          <w:color w:val="000000"/>
          <w:spacing w:val="58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в</w:t>
      </w:r>
      <w:r w:rsidRPr="00AA141F">
        <w:rPr>
          <w:rFonts w:ascii="Times New Roman" w:eastAsia="Calibri" w:hAnsi="Times New Roman" w:cs="Times New Roman"/>
          <w:color w:val="000000"/>
          <w:spacing w:val="23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границах</w:t>
      </w:r>
      <w:r w:rsidRPr="00AA141F">
        <w:rPr>
          <w:rFonts w:ascii="Times New Roman" w:eastAsia="Calibri" w:hAnsi="Times New Roman" w:cs="Times New Roman"/>
          <w:color w:val="000000"/>
          <w:spacing w:val="35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зон</w:t>
      </w:r>
      <w:r w:rsidRPr="00AA141F">
        <w:rPr>
          <w:rFonts w:ascii="Times New Roman" w:eastAsia="Calibri" w:hAnsi="Times New Roman" w:cs="Times New Roman"/>
          <w:color w:val="000000"/>
          <w:spacing w:val="25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охраны </w:t>
      </w:r>
      <w:r w:rsidRPr="00AA141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памятников истории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и культуры, используются в соответствии  с градостроительными регламентами, установленными с учетом  требований охраны памятников истории и культуры.</w:t>
      </w:r>
    </w:p>
    <w:p w:rsidR="00AA141F" w:rsidRPr="00AA141F" w:rsidRDefault="00AA141F" w:rsidP="00AA141F">
      <w:pPr>
        <w:widowControl w:val="0"/>
        <w:tabs>
          <w:tab w:val="left" w:pos="1531"/>
        </w:tabs>
        <w:autoSpaceDE w:val="0"/>
        <w:autoSpaceDN w:val="0"/>
        <w:spacing w:before="2"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A141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2.Порядок</w:t>
      </w:r>
      <w:r w:rsidRPr="00AA141F"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отнесения</w:t>
      </w:r>
      <w:r w:rsidRPr="00AA141F">
        <w:rPr>
          <w:rFonts w:ascii="Times New Roman" w:eastAsia="Calibri" w:hAnsi="Times New Roman" w:cs="Times New Roman"/>
          <w:color w:val="000000"/>
          <w:spacing w:val="8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земель</w:t>
      </w:r>
      <w:r w:rsidRPr="00AA141F">
        <w:rPr>
          <w:rFonts w:ascii="Times New Roman" w:eastAsia="Calibri" w:hAnsi="Times New Roman" w:cs="Times New Roman"/>
          <w:color w:val="000000"/>
          <w:spacing w:val="-9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к</w:t>
      </w:r>
      <w:r w:rsidRPr="00AA141F">
        <w:rPr>
          <w:rFonts w:ascii="Times New Roman" w:eastAsia="Calibri" w:hAnsi="Times New Roman" w:cs="Times New Roman"/>
          <w:color w:val="000000"/>
          <w:spacing w:val="-5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землям</w:t>
      </w:r>
      <w:r w:rsidRPr="00AA141F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особо</w:t>
      </w:r>
      <w:r w:rsidRPr="00AA141F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охраняемых</w:t>
      </w:r>
      <w:r w:rsidRPr="00AA141F">
        <w:rPr>
          <w:rFonts w:ascii="Times New Roman" w:eastAsia="Calibri" w:hAnsi="Times New Roman" w:cs="Times New Roman"/>
          <w:color w:val="000000"/>
          <w:spacing w:val="8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территорий</w:t>
      </w:r>
    </w:p>
    <w:p w:rsidR="00AA141F" w:rsidRPr="00AA141F" w:rsidRDefault="00AA141F" w:rsidP="00AA141F">
      <w:pPr>
        <w:widowControl w:val="0"/>
        <w:tabs>
          <w:tab w:val="left" w:pos="1515"/>
        </w:tabs>
        <w:autoSpaceDE w:val="0"/>
        <w:autoSpaceDN w:val="0"/>
        <w:spacing w:before="207" w:after="0" w:line="235" w:lineRule="auto"/>
        <w:ind w:right="10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2.1.Инициатива отнесения земель к землям особо охраняемых территорий и создания на них особо охраняемой территории (далее - инициатива) может исходить </w:t>
      </w:r>
      <w:proofErr w:type="gramStart"/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от</w:t>
      </w:r>
      <w:proofErr w:type="gramEnd"/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242" w:lineRule="auto"/>
        <w:ind w:left="136" w:right="108" w:firstLine="68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граждан, а также юридических лиц, в том числе общественных и религиозных объединений;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240" w:lineRule="auto"/>
        <w:ind w:left="130" w:right="116" w:firstLine="69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органов местного самоуправления и их должностных лиц, а также органов государственной власти и их должностных лиц.</w:t>
      </w:r>
    </w:p>
    <w:p w:rsidR="00AA141F" w:rsidRPr="00AA141F" w:rsidRDefault="00AA141F" w:rsidP="00AA141F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2.2.Инициатива оформляется субъектами, указанными в пункте 2.1. настоящего  Порядка, в виде письменного обращения (далее </w:t>
      </w:r>
      <w:r w:rsidRPr="00AA141F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 xml:space="preserve">—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обращение) в администрацию</w:t>
      </w:r>
      <w:r w:rsidRPr="00AA141F">
        <w:rPr>
          <w:rFonts w:ascii="Times New Roman" w:eastAsia="Calibri" w:hAnsi="Times New Roman" w:cs="Times New Roman"/>
          <w:color w:val="000000"/>
          <w:spacing w:val="3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сельского поселения</w:t>
      </w:r>
      <w:r w:rsidRPr="00AA141F">
        <w:rPr>
          <w:rFonts w:ascii="Times New Roman" w:eastAsia="Calibri" w:hAnsi="Times New Roman" w:cs="Times New Roman"/>
          <w:color w:val="000000"/>
          <w:spacing w:val="-3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«Каджером» (далее</w:t>
      </w:r>
      <w:r w:rsidRPr="00AA141F">
        <w:rPr>
          <w:rFonts w:ascii="Times New Roman" w:eastAsia="Calibri" w:hAnsi="Times New Roman" w:cs="Times New Roman"/>
          <w:color w:val="000000"/>
          <w:spacing w:val="-9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>—</w:t>
      </w:r>
      <w:r w:rsidRPr="00AA141F">
        <w:rPr>
          <w:rFonts w:ascii="Times New Roman" w:eastAsia="Calibri" w:hAnsi="Times New Roman" w:cs="Times New Roman"/>
          <w:color w:val="000000"/>
          <w:spacing w:val="-11"/>
          <w:w w:val="90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администрация).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316" w:lineRule="exact"/>
        <w:ind w:left="830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A141F"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обращению</w:t>
      </w:r>
      <w:r w:rsidRPr="00AA14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прилагаются: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235" w:lineRule="auto"/>
        <w:ind w:left="134" w:right="112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пояснительная записка о возможности создания особо охраняемой территории, содержащая обоснование природоохранной, научной, историк</w:t>
      </w:r>
      <w:proofErr w:type="gramStart"/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культурной, рекреационной либо иной, в зависимости от планируемого назначения, ценности</w:t>
      </w:r>
      <w:r w:rsidRPr="00AA141F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территории, на которой планируется создание особо охраняемой территории;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before="1" w:after="0" w:line="244" w:lineRule="auto"/>
        <w:ind w:left="138" w:right="100" w:firstLine="69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схема размещения планируемой особо охраняемой территории с указанием</w:t>
      </w:r>
      <w:r w:rsidRPr="00AA141F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ее</w:t>
      </w:r>
      <w:r w:rsidRPr="00AA141F"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планируемой</w:t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площади,</w:t>
      </w:r>
      <w:r w:rsidRPr="00AA141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кадастровых</w:t>
      </w:r>
      <w:r w:rsidRPr="00AA14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номеров</w:t>
      </w:r>
      <w:r w:rsidRPr="00AA141F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земельных</w:t>
      </w:r>
      <w:r w:rsidRPr="00AA141F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участков, входящих в</w:t>
      </w:r>
      <w:r w:rsidRPr="00AA141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 планируемой особо охраняемой территории;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242" w:lineRule="auto"/>
        <w:ind w:left="134" w:right="112" w:firstLine="6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положительное заключение государственной историко-культурной экспертизы (в случае если земельные участки расположены в границах зон охраны объектов культурного наследия местного (муниципального)</w:t>
      </w:r>
      <w:r w:rsidRPr="00AA14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значения).</w:t>
      </w:r>
    </w:p>
    <w:p w:rsidR="00AA141F" w:rsidRPr="00AA141F" w:rsidRDefault="00AA141F" w:rsidP="00AA141F">
      <w:pPr>
        <w:widowControl w:val="0"/>
        <w:tabs>
          <w:tab w:val="left" w:pos="1336"/>
        </w:tabs>
        <w:autoSpaceDE w:val="0"/>
        <w:autoSpaceDN w:val="0"/>
        <w:spacing w:before="65" w:after="0" w:line="242" w:lineRule="auto"/>
        <w:ind w:right="124" w:hanging="14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6516370</wp:posOffset>
                </wp:positionH>
                <wp:positionV relativeFrom="page">
                  <wp:posOffset>10694035</wp:posOffset>
                </wp:positionV>
                <wp:extent cx="798830" cy="1270"/>
                <wp:effectExtent l="0" t="0" r="20320" b="1778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8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8830">
                              <a:moveTo>
                                <a:pt x="0" y="0"/>
                              </a:moveTo>
                              <a:lnTo>
                                <a:pt x="79854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13.1pt;margin-top:842.05pt;width:62.9pt;height:.1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8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" path="m,l798549,e" filled="f" strokeweight=".72pt">
                <v:path arrowok="t"/>
                <w10:wrap anchorx="page" anchory="page"/>
              </v:shape>
            </w:pict>
          </mc:Fallback>
        </mc:AlternateConten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2.3. В случае необходимости получения дополнительной информации и документов для рассмотрения обращения администрация осуществляет межведомственное информационное взаимодействие и направляет соответствующие межведомственные запросы в уполномоченные органы и </w:t>
      </w:r>
      <w:r w:rsidRPr="00AA141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организации.</w:t>
      </w:r>
    </w:p>
    <w:p w:rsidR="00AA141F" w:rsidRPr="00AA141F" w:rsidRDefault="00AA141F" w:rsidP="00AA141F">
      <w:pPr>
        <w:widowControl w:val="0"/>
        <w:tabs>
          <w:tab w:val="left" w:pos="1486"/>
        </w:tabs>
        <w:autoSpaceDE w:val="0"/>
        <w:autoSpaceDN w:val="0"/>
        <w:spacing w:after="0" w:line="304" w:lineRule="exact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2.4. В</w:t>
      </w:r>
      <w:r w:rsidRPr="00AA141F">
        <w:rPr>
          <w:rFonts w:ascii="Times New Roman" w:eastAsia="Calibri" w:hAnsi="Times New Roman" w:cs="Times New Roman"/>
          <w:color w:val="000000"/>
          <w:spacing w:val="45"/>
          <w:sz w:val="26"/>
          <w:szCs w:val="26"/>
        </w:rPr>
        <w:t xml:space="preserve"> 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целях</w:t>
      </w:r>
      <w:r w:rsidRPr="00AA141F">
        <w:rPr>
          <w:rFonts w:ascii="Times New Roman" w:eastAsia="Calibri" w:hAnsi="Times New Roman" w:cs="Times New Roman"/>
          <w:color w:val="000000"/>
          <w:spacing w:val="53"/>
          <w:sz w:val="26"/>
          <w:szCs w:val="26"/>
        </w:rPr>
        <w:t xml:space="preserve"> 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рассмотрения</w:t>
      </w:r>
      <w:r w:rsidRPr="00AA141F">
        <w:rPr>
          <w:rFonts w:ascii="Times New Roman" w:eastAsia="Calibri" w:hAnsi="Times New Roman" w:cs="Times New Roman"/>
          <w:color w:val="000000"/>
          <w:spacing w:val="59"/>
          <w:sz w:val="26"/>
          <w:szCs w:val="26"/>
        </w:rPr>
        <w:t xml:space="preserve"> 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обращений</w:t>
      </w:r>
      <w:r w:rsidRPr="00AA141F">
        <w:rPr>
          <w:rFonts w:ascii="Times New Roman" w:eastAsia="Calibri" w:hAnsi="Times New Roman" w:cs="Times New Roman"/>
          <w:color w:val="000000"/>
          <w:spacing w:val="52"/>
          <w:sz w:val="26"/>
          <w:szCs w:val="26"/>
        </w:rPr>
        <w:t xml:space="preserve"> 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администрацией</w:t>
      </w:r>
      <w:r w:rsidRPr="00AA141F">
        <w:rPr>
          <w:rFonts w:ascii="Times New Roman" w:eastAsia="Calibri" w:hAnsi="Times New Roman" w:cs="Times New Roman"/>
          <w:color w:val="000000"/>
          <w:spacing w:val="41"/>
          <w:sz w:val="26"/>
          <w:szCs w:val="26"/>
        </w:rPr>
        <w:t xml:space="preserve">  </w:t>
      </w:r>
      <w:r w:rsidRPr="00AA141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создается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постоянная комиссия по рассмотрению обращений об отнесении земель к землям особо охраняемых территорий и создания на них особо охраняемой территории (далее - комиссия). Комиссия образуется и утверждается постановлением администрации.</w:t>
      </w:r>
    </w:p>
    <w:p w:rsidR="00AA141F" w:rsidRPr="00AA141F" w:rsidRDefault="00AA141F" w:rsidP="00AA141F">
      <w:pPr>
        <w:widowControl w:val="0"/>
        <w:tabs>
          <w:tab w:val="left" w:pos="1522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AA141F">
        <w:rPr>
          <w:rFonts w:ascii="Times New Roman" w:eastAsia="Calibri" w:hAnsi="Times New Roman" w:cs="Times New Roman"/>
          <w:color w:val="000000"/>
          <w:sz w:val="28"/>
        </w:rPr>
        <w:t xml:space="preserve">     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2.5.Комиссия рассматривает поступившее обращение с учетом документов территориального планирования, с учетом фактического использования земель, на территории которых планируется создание особо охраняемой территории, а</w:t>
      </w:r>
      <w:r w:rsidRPr="00AA141F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также с</w:t>
      </w:r>
      <w:r w:rsidRPr="00AA141F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учетом экологических,</w:t>
      </w:r>
      <w:r w:rsidRPr="00AA141F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градостроительных</w:t>
      </w:r>
      <w:r w:rsidRPr="00AA141F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и иных условий использования земель и земельных участков</w:t>
      </w:r>
      <w:r w:rsidRPr="00AA141F">
        <w:rPr>
          <w:rFonts w:ascii="Times New Roman" w:eastAsia="Calibri" w:hAnsi="Times New Roman" w:cs="Times New Roman"/>
          <w:color w:val="000000"/>
          <w:sz w:val="28"/>
        </w:rPr>
        <w:t xml:space="preserve">, на которых планируется создание особо охраняемой </w:t>
      </w:r>
      <w:r w:rsidRPr="00AA141F">
        <w:rPr>
          <w:rFonts w:ascii="Times New Roman" w:eastAsia="Calibri" w:hAnsi="Times New Roman" w:cs="Times New Roman"/>
          <w:color w:val="000000"/>
          <w:sz w:val="28"/>
        </w:rPr>
        <w:lastRenderedPageBreak/>
        <w:t>территории.</w:t>
      </w:r>
    </w:p>
    <w:p w:rsidR="00AA141F" w:rsidRPr="00AA141F" w:rsidRDefault="00AA141F" w:rsidP="00AA141F">
      <w:pPr>
        <w:widowControl w:val="0"/>
        <w:tabs>
          <w:tab w:val="left" w:pos="1341"/>
        </w:tabs>
        <w:autoSpaceDE w:val="0"/>
        <w:autoSpaceDN w:val="0"/>
        <w:spacing w:after="0" w:line="242" w:lineRule="auto"/>
        <w:ind w:right="118"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2.6.Комиссия по результатам рассмотрения обращения принимает одно из следующих решений: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240" w:lineRule="auto"/>
        <w:ind w:left="128" w:right="133" w:firstLine="76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рекомендовать главе отнести земли (земельный участок) к землям особо</w:t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охраняемых территорий</w:t>
      </w:r>
      <w:r w:rsidRPr="00AA141F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создать</w:t>
      </w:r>
      <w:r w:rsidRPr="00AA14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особо охраняемую территорию;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242" w:lineRule="auto"/>
        <w:ind w:left="127" w:right="128" w:firstLine="695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</w:t>
      </w:r>
      <w:r w:rsidRPr="00AA141F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рекомендовать главе</w:t>
      </w:r>
      <w:r w:rsidRPr="00AA14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отказать в</w:t>
      </w:r>
      <w:r w:rsidRPr="00AA141F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отнесении земель</w:t>
      </w:r>
      <w:r w:rsidRPr="00AA141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(земельного участка) к землям особо охраняемых территорий и создании особо охраняемой </w:t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территории.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242" w:lineRule="auto"/>
        <w:ind w:left="127" w:right="128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2.7. С учетом решения, принятого комиссией, администрация готовит проект постановления администрации </w:t>
      </w:r>
      <w:proofErr w:type="gramStart"/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proofErr w:type="gramEnd"/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232" w:lineRule="auto"/>
        <w:ind w:left="131" w:right="134" w:firstLine="69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</w:t>
      </w:r>
      <w:proofErr w:type="gramStart"/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отнесении</w:t>
      </w:r>
      <w:proofErr w:type="gramEnd"/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земель (земельного участка) к землям особо охраняемых территорий</w:t>
      </w:r>
      <w:r w:rsidRPr="00AA141F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создании на них особо охраняемой территории;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235" w:lineRule="auto"/>
        <w:ind w:left="123" w:right="118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6) </w:t>
      </w:r>
      <w:proofErr w:type="gramStart"/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proofErr w:type="gramEnd"/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отнесении земель (земельного участка) к землям особо охраняемых</w:t>
      </w:r>
      <w:r w:rsidRPr="00AA141F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территорий и</w:t>
      </w:r>
      <w:r w:rsidRPr="00AA141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создании на</w:t>
      </w:r>
      <w:r w:rsidRPr="00AA14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них особо</w:t>
      </w:r>
      <w:r w:rsidRPr="00AA14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охраняемой</w:t>
      </w:r>
      <w:r w:rsidRPr="00AA141F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территории.</w:t>
      </w:r>
    </w:p>
    <w:p w:rsidR="00AA141F" w:rsidRPr="00AA141F" w:rsidRDefault="00AA141F" w:rsidP="00AA141F">
      <w:pPr>
        <w:widowControl w:val="0"/>
        <w:tabs>
          <w:tab w:val="left" w:pos="1535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A141F">
        <w:rPr>
          <w:rFonts w:ascii="Times New Roman" w:eastAsia="Calibri" w:hAnsi="Times New Roman" w:cs="Times New Roman"/>
          <w:color w:val="000000"/>
          <w:sz w:val="28"/>
        </w:rPr>
        <w:t xml:space="preserve">      2.8.Администрация издает постановление об отнесении земель (земельного участка)</w:t>
      </w:r>
      <w:r w:rsidRPr="00AA141F">
        <w:rPr>
          <w:rFonts w:ascii="Times New Roman" w:eastAsia="Calibri" w:hAnsi="Times New Roman" w:cs="Times New Roman"/>
          <w:color w:val="000000"/>
          <w:spacing w:val="-6"/>
          <w:sz w:val="28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8"/>
        </w:rPr>
        <w:t>к</w:t>
      </w:r>
      <w:r w:rsidRPr="00AA141F">
        <w:rPr>
          <w:rFonts w:ascii="Times New Roman" w:eastAsia="Calibri" w:hAnsi="Times New Roman" w:cs="Times New Roman"/>
          <w:color w:val="000000"/>
          <w:spacing w:val="-14"/>
          <w:sz w:val="28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8"/>
        </w:rPr>
        <w:t>землям</w:t>
      </w:r>
      <w:r w:rsidRPr="00AA141F">
        <w:rPr>
          <w:rFonts w:ascii="Times New Roman" w:eastAsia="Calibri" w:hAnsi="Times New Roman" w:cs="Times New Roman"/>
          <w:color w:val="000000"/>
          <w:spacing w:val="-6"/>
          <w:sz w:val="28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8"/>
        </w:rPr>
        <w:t>особо</w:t>
      </w:r>
      <w:r w:rsidRPr="00AA141F">
        <w:rPr>
          <w:rFonts w:ascii="Times New Roman" w:eastAsia="Calibri" w:hAnsi="Times New Roman" w:cs="Times New Roman"/>
          <w:color w:val="000000"/>
          <w:spacing w:val="-10"/>
          <w:sz w:val="28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8"/>
        </w:rPr>
        <w:t>охраняемых территорий и</w:t>
      </w:r>
      <w:r w:rsidRPr="00AA141F">
        <w:rPr>
          <w:rFonts w:ascii="Times New Roman" w:eastAsia="Calibri" w:hAnsi="Times New Roman" w:cs="Times New Roman"/>
          <w:color w:val="000000"/>
          <w:spacing w:val="-14"/>
          <w:sz w:val="28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8"/>
        </w:rPr>
        <w:t>создании на</w:t>
      </w:r>
      <w:r w:rsidRPr="00AA141F">
        <w:rPr>
          <w:rFonts w:ascii="Times New Roman" w:eastAsia="Calibri" w:hAnsi="Times New Roman" w:cs="Times New Roman"/>
          <w:color w:val="000000"/>
          <w:spacing w:val="-14"/>
          <w:sz w:val="28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8"/>
        </w:rPr>
        <w:t xml:space="preserve">них особо охраняемой территории либо постановление администрации об отказе в отнесении указанных земель (земельного участка) к землям особо охраняемых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территорий и</w:t>
      </w:r>
      <w:r w:rsidRPr="00AA141F">
        <w:rPr>
          <w:rFonts w:ascii="Times New Roman" w:eastAsia="Calibri" w:hAnsi="Times New Roman" w:cs="Times New Roman"/>
          <w:color w:val="000000"/>
          <w:spacing w:val="-5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создании на</w:t>
      </w:r>
      <w:r w:rsidRPr="00AA141F">
        <w:rPr>
          <w:rFonts w:ascii="Times New Roman" w:eastAsia="Calibri" w:hAnsi="Times New Roman" w:cs="Times New Roman"/>
          <w:color w:val="000000"/>
          <w:spacing w:val="-5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них</w:t>
      </w:r>
      <w:r w:rsidRPr="00AA141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особо охраняемой территории. В</w:t>
      </w:r>
      <w:r w:rsidRPr="00AA141F">
        <w:rPr>
          <w:rFonts w:ascii="Times New Roman" w:eastAsia="Calibri" w:hAnsi="Times New Roman" w:cs="Times New Roman"/>
          <w:color w:val="000000"/>
          <w:spacing w:val="-8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случае отказа в отнесении земель</w:t>
      </w:r>
      <w:r w:rsidRPr="00AA141F">
        <w:rPr>
          <w:rFonts w:ascii="Times New Roman" w:eastAsia="Calibri" w:hAnsi="Times New Roman" w:cs="Times New Roman"/>
          <w:color w:val="000000"/>
          <w:spacing w:val="-3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(земельного участка) к</w:t>
      </w:r>
      <w:r w:rsidRPr="00AA141F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землям особо</w:t>
      </w:r>
      <w:r w:rsidRPr="00AA141F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охраняемых территорий и</w:t>
      </w:r>
      <w:r w:rsidRPr="00AA141F">
        <w:rPr>
          <w:rFonts w:ascii="Times New Roman" w:eastAsia="Calibri" w:hAnsi="Times New Roman" w:cs="Times New Roman"/>
          <w:color w:val="000000"/>
          <w:spacing w:val="-9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создании на</w:t>
      </w:r>
      <w:r w:rsidRPr="00AA141F">
        <w:rPr>
          <w:rFonts w:ascii="Times New Roman" w:eastAsia="Calibri" w:hAnsi="Times New Roman" w:cs="Times New Roman"/>
          <w:color w:val="000000"/>
          <w:spacing w:val="-8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них особо</w:t>
      </w:r>
      <w:r w:rsidRPr="00AA141F">
        <w:rPr>
          <w:rFonts w:ascii="Times New Roman" w:eastAsia="Calibri" w:hAnsi="Times New Roman" w:cs="Times New Roman"/>
          <w:color w:val="000000"/>
          <w:spacing w:val="-5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охраняемой территории администрацией</w:t>
      </w:r>
      <w:r w:rsidRPr="00AA141F">
        <w:rPr>
          <w:rFonts w:ascii="Times New Roman" w:eastAsia="Calibri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направляется мотивированное обоснование отказа инициатору обращения.</w:t>
      </w:r>
    </w:p>
    <w:p w:rsidR="00AA141F" w:rsidRPr="00AA141F" w:rsidRDefault="00AA141F" w:rsidP="00AA141F">
      <w:pPr>
        <w:widowControl w:val="0"/>
        <w:tabs>
          <w:tab w:val="left" w:pos="1356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2.9.Основаниями для отказа в отнесении земель (земельного участка) к землям особо охраняемых территорий и создании на них особо охраняемой территории</w:t>
      </w:r>
      <w:r w:rsidRPr="00AA141F">
        <w:rPr>
          <w:rFonts w:ascii="Times New Roman" w:eastAsia="Calibri" w:hAnsi="Times New Roman" w:cs="Times New Roman"/>
          <w:color w:val="000000"/>
          <w:spacing w:val="40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являются случаи, когда: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240" w:lineRule="auto"/>
        <w:ind w:left="136" w:right="108" w:firstLine="697"/>
        <w:jc w:val="both"/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отнесение земель (земельного участка) 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планирования, экологическим, градостроительным условиям использования земель и земельных участков, на которых планируется создание особо </w:t>
      </w:r>
      <w:r w:rsidRPr="00AA141F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охраняемой</w:t>
      </w:r>
      <w:r w:rsidRPr="00AA14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территории;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before="75" w:after="0" w:line="247" w:lineRule="auto"/>
        <w:ind w:left="111" w:right="134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</w:t>
      </w:r>
      <w:r w:rsidRPr="00AA141F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представлены недостоверные или</w:t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неполные сведения в</w:t>
      </w:r>
      <w:r w:rsidRPr="00AA141F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 или документах, указанных в пункте 2.2. настоящего Порядка.</w:t>
      </w:r>
    </w:p>
    <w:p w:rsidR="00AA141F" w:rsidRPr="00AA141F" w:rsidRDefault="00AA141F" w:rsidP="00AA141F">
      <w:pPr>
        <w:widowControl w:val="0"/>
        <w:tabs>
          <w:tab w:val="left" w:pos="1529"/>
        </w:tabs>
        <w:autoSpaceDE w:val="0"/>
        <w:autoSpaceDN w:val="0"/>
        <w:spacing w:after="0" w:line="307" w:lineRule="exact"/>
        <w:ind w:left="12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2.10.Правовой</w:t>
      </w:r>
      <w:r w:rsidRPr="00AA141F">
        <w:rPr>
          <w:rFonts w:ascii="Times New Roman" w:eastAsia="Calibri" w:hAnsi="Times New Roman" w:cs="Times New Roman"/>
          <w:color w:val="000000"/>
          <w:spacing w:val="60"/>
          <w:w w:val="150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режим</w:t>
      </w:r>
      <w:r w:rsidRPr="00AA141F">
        <w:rPr>
          <w:rFonts w:ascii="Times New Roman" w:eastAsia="Calibri" w:hAnsi="Times New Roman" w:cs="Times New Roman"/>
          <w:color w:val="000000"/>
          <w:spacing w:val="45"/>
          <w:w w:val="150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особо</w:t>
      </w:r>
      <w:r w:rsidRPr="00AA141F">
        <w:rPr>
          <w:rFonts w:ascii="Times New Roman" w:eastAsia="Calibri" w:hAnsi="Times New Roman" w:cs="Times New Roman"/>
          <w:color w:val="000000"/>
          <w:spacing w:val="72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охраняемой</w:t>
      </w:r>
      <w:r w:rsidRPr="00AA141F">
        <w:rPr>
          <w:rFonts w:ascii="Times New Roman" w:eastAsia="Calibri" w:hAnsi="Times New Roman" w:cs="Times New Roman"/>
          <w:color w:val="000000"/>
          <w:spacing w:val="59"/>
          <w:w w:val="150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территории</w:t>
      </w:r>
      <w:r w:rsidRPr="00AA141F">
        <w:rPr>
          <w:rFonts w:ascii="Times New Roman" w:eastAsia="Calibri" w:hAnsi="Times New Roman" w:cs="Times New Roman"/>
          <w:color w:val="000000"/>
          <w:spacing w:val="58"/>
          <w:w w:val="150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устанавливается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240" w:lineRule="auto"/>
        <w:ind w:left="117" w:right="160" w:hanging="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Положением об особо охраняемой территории, которое утверждается постановлением администрации</w:t>
      </w:r>
      <w:r w:rsidRPr="00AA141F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содержит следующие сведения: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249" w:lineRule="auto"/>
        <w:ind w:left="120" w:right="129" w:firstLine="69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наименование особо охраняемой территории, ее назначение, цели и задачи ее образования;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247" w:lineRule="auto"/>
        <w:ind w:left="112" w:right="141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6) характеристики местоположения особо охраняемой территории (расположение относительно естественных и искусственных объектов, рельеф </w:t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территории);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275" w:lineRule="exact"/>
        <w:ind w:left="8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в) </w:t>
      </w:r>
      <w:r w:rsidRPr="00AA141F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площадь</w:t>
      </w:r>
      <w:r w:rsidRPr="00AA14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особо</w:t>
      </w:r>
      <w:r w:rsidRPr="00AA141F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охраняемой</w:t>
      </w:r>
      <w:r w:rsidRPr="00AA141F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территории;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242" w:lineRule="auto"/>
        <w:ind w:left="119" w:firstLine="70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</w:t>
      </w:r>
      <w:r w:rsidRPr="00AA141F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кадастровые</w:t>
      </w:r>
      <w:r w:rsidRPr="00AA141F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номера</w:t>
      </w:r>
      <w:r w:rsidRPr="00AA141F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земельных</w:t>
      </w:r>
      <w:r w:rsidRPr="00AA141F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участков,</w:t>
      </w:r>
      <w:r w:rsidRPr="00AA141F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входящих</w:t>
      </w:r>
      <w:r w:rsidRPr="00AA141F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A141F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</w:t>
      </w:r>
      <w:r w:rsidRPr="00AA141F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особо охраняемой территории;</w:t>
      </w:r>
    </w:p>
    <w:p w:rsidR="00AA141F" w:rsidRPr="00AA141F" w:rsidRDefault="00AA141F" w:rsidP="00AA141F">
      <w:pPr>
        <w:tabs>
          <w:tab w:val="left" w:pos="1376"/>
          <w:tab w:val="left" w:pos="3225"/>
          <w:tab w:val="left" w:pos="5309"/>
          <w:tab w:val="left" w:pos="7235"/>
          <w:tab w:val="left" w:pos="7698"/>
          <w:tab w:val="left" w:pos="9598"/>
        </w:tabs>
        <w:overflowPunct w:val="0"/>
        <w:autoSpaceDE w:val="0"/>
        <w:autoSpaceDN w:val="0"/>
        <w:adjustRightInd w:val="0"/>
        <w:spacing w:after="0" w:line="247" w:lineRule="auto"/>
        <w:ind w:left="122" w:right="121" w:firstLine="6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д)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ограничения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хозяйственной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деятельности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141F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в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соответствии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AA141F" w:rsidRPr="00AA141F" w:rsidRDefault="00AA141F" w:rsidP="00AA141F">
      <w:pPr>
        <w:tabs>
          <w:tab w:val="left" w:pos="1376"/>
          <w:tab w:val="left" w:pos="3225"/>
          <w:tab w:val="left" w:pos="5309"/>
          <w:tab w:val="left" w:pos="7235"/>
          <w:tab w:val="left" w:pos="7698"/>
          <w:tab w:val="left" w:pos="9598"/>
        </w:tabs>
        <w:overflowPunct w:val="0"/>
        <w:autoSpaceDE w:val="0"/>
        <w:autoSpaceDN w:val="0"/>
        <w:adjustRightInd w:val="0"/>
        <w:spacing w:after="0" w:line="247" w:lineRule="auto"/>
        <w:ind w:left="122" w:right="121" w:firstLine="6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с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назначением особо охраняемой территории;</w:t>
      </w:r>
    </w:p>
    <w:p w:rsidR="00AA141F" w:rsidRPr="00AA141F" w:rsidRDefault="00AA141F" w:rsidP="00AA141F">
      <w:pPr>
        <w:tabs>
          <w:tab w:val="left" w:pos="1334"/>
          <w:tab w:val="left" w:pos="2422"/>
          <w:tab w:val="left" w:pos="3565"/>
          <w:tab w:val="left" w:pos="4746"/>
          <w:tab w:val="left" w:pos="5176"/>
          <w:tab w:val="left" w:pos="6319"/>
          <w:tab w:val="left" w:pos="7997"/>
        </w:tabs>
        <w:overflowPunct w:val="0"/>
        <w:autoSpaceDE w:val="0"/>
        <w:autoSpaceDN w:val="0"/>
        <w:adjustRightInd w:val="0"/>
        <w:spacing w:after="0" w:line="302" w:lineRule="exact"/>
        <w:ind w:left="81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е)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режим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особой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охраны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141F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с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учетом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требований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действующего</w:t>
      </w:r>
      <w:proofErr w:type="gramEnd"/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317" w:lineRule="exact"/>
        <w:ind w:left="1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законодательства;</w:t>
      </w:r>
    </w:p>
    <w:p w:rsidR="00AA141F" w:rsidRPr="00AA141F" w:rsidRDefault="00AA141F" w:rsidP="00AA141F">
      <w:pPr>
        <w:tabs>
          <w:tab w:val="left" w:pos="1315"/>
          <w:tab w:val="left" w:pos="2997"/>
          <w:tab w:val="left" w:pos="3823"/>
          <w:tab w:val="left" w:pos="5789"/>
          <w:tab w:val="left" w:pos="7288"/>
          <w:tab w:val="left" w:pos="8560"/>
          <w:tab w:val="left" w:pos="9042"/>
        </w:tabs>
        <w:overflowPunct w:val="0"/>
        <w:autoSpaceDE w:val="0"/>
        <w:autoSpaceDN w:val="0"/>
        <w:adjustRightInd w:val="0"/>
        <w:spacing w:after="0" w:line="242" w:lineRule="auto"/>
        <w:ind w:left="123" w:right="133" w:firstLine="69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lastRenderedPageBreak/>
        <w:t>ж)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допустимые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14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виды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использования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земельных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участков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141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на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141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особо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охраняемой территории</w:t>
      </w:r>
      <w:r w:rsidRPr="00AA141F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A141F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 с</w:t>
      </w:r>
      <w:r w:rsidRPr="00AA141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действующим</w:t>
      </w:r>
      <w:r w:rsidRPr="00AA141F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законодательством;</w:t>
      </w:r>
    </w:p>
    <w:p w:rsidR="00AA141F" w:rsidRPr="00AA141F" w:rsidRDefault="00AA141F" w:rsidP="00AA141F">
      <w:pPr>
        <w:tabs>
          <w:tab w:val="left" w:pos="2388"/>
          <w:tab w:val="left" w:pos="4028"/>
          <w:tab w:val="left" w:pos="6204"/>
          <w:tab w:val="left" w:pos="6544"/>
        </w:tabs>
        <w:overflowPunct w:val="0"/>
        <w:autoSpaceDE w:val="0"/>
        <w:autoSpaceDN w:val="0"/>
        <w:adjustRightInd w:val="0"/>
        <w:spacing w:after="0" w:line="249" w:lineRule="auto"/>
        <w:ind w:left="123" w:right="133" w:firstLine="69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з)</w:t>
      </w:r>
      <w:r w:rsidRPr="00AA141F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управления,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финансирования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141F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и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функционирования</w:t>
      </w:r>
      <w:r w:rsidRPr="00AA141F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особо охраняемой территории.</w:t>
      </w:r>
    </w:p>
    <w:p w:rsidR="00AA141F" w:rsidRPr="00AA141F" w:rsidRDefault="00AA141F" w:rsidP="00AA141F">
      <w:pPr>
        <w:widowControl w:val="0"/>
        <w:tabs>
          <w:tab w:val="left" w:pos="1533"/>
        </w:tabs>
        <w:autoSpaceDE w:val="0"/>
        <w:autoSpaceDN w:val="0"/>
        <w:spacing w:after="0" w:line="305" w:lineRule="exact"/>
        <w:ind w:left="123"/>
        <w:jc w:val="both"/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</w:pP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2.11.Постановление</w:t>
      </w:r>
      <w:r w:rsidRPr="00AA141F">
        <w:rPr>
          <w:rFonts w:ascii="Times New Roman" w:eastAsia="Calibri" w:hAnsi="Times New Roman" w:cs="Times New Roman"/>
          <w:color w:val="000000"/>
          <w:spacing w:val="53"/>
          <w:w w:val="150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администрации</w:t>
      </w:r>
      <w:r w:rsidRPr="00AA141F">
        <w:rPr>
          <w:rFonts w:ascii="Times New Roman" w:eastAsia="Calibri" w:hAnsi="Times New Roman" w:cs="Times New Roman"/>
          <w:color w:val="000000"/>
          <w:spacing w:val="54"/>
          <w:w w:val="150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об</w:t>
      </w:r>
      <w:r w:rsidRPr="00AA141F">
        <w:rPr>
          <w:rFonts w:ascii="Times New Roman" w:eastAsia="Calibri" w:hAnsi="Times New Roman" w:cs="Times New Roman"/>
          <w:color w:val="000000"/>
          <w:spacing w:val="61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отнесении</w:t>
      </w:r>
      <w:r w:rsidRPr="00AA141F">
        <w:rPr>
          <w:rFonts w:ascii="Times New Roman" w:eastAsia="Calibri" w:hAnsi="Times New Roman" w:cs="Times New Roman"/>
          <w:color w:val="000000"/>
          <w:spacing w:val="73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земель</w:t>
      </w:r>
      <w:r w:rsidRPr="00AA141F">
        <w:rPr>
          <w:rFonts w:ascii="Times New Roman" w:eastAsia="Calibri" w:hAnsi="Times New Roman" w:cs="Times New Roman"/>
          <w:color w:val="000000"/>
          <w:spacing w:val="61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(земельного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участка) к землям особо охраняемых территорий и создания на них особо охраняемой территории подлежит официальному опубликованию в порядке, предусмотренном</w:t>
      </w:r>
      <w:r w:rsidRPr="00AA141F">
        <w:rPr>
          <w:rFonts w:ascii="Times New Roman" w:eastAsia="Calibri" w:hAnsi="Times New Roman" w:cs="Times New Roman"/>
          <w:color w:val="000000"/>
          <w:spacing w:val="27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Уставом</w:t>
      </w:r>
      <w:r w:rsidRPr="00AA141F">
        <w:rPr>
          <w:rFonts w:ascii="Times New Roman" w:eastAsia="Calibri" w:hAnsi="Times New Roman" w:cs="Times New Roman"/>
          <w:color w:val="000000"/>
          <w:spacing w:val="36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муниципального</w:t>
      </w:r>
      <w:r w:rsidRPr="00AA141F">
        <w:rPr>
          <w:rFonts w:ascii="Times New Roman" w:eastAsia="Calibri" w:hAnsi="Times New Roman" w:cs="Times New Roman"/>
          <w:color w:val="000000"/>
          <w:spacing w:val="23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образования</w:t>
      </w:r>
      <w:r w:rsidRPr="00AA141F">
        <w:rPr>
          <w:rFonts w:ascii="Times New Roman" w:eastAsia="Calibri" w:hAnsi="Times New Roman" w:cs="Times New Roman"/>
          <w:color w:val="000000"/>
          <w:spacing w:val="36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сельского</w:t>
      </w:r>
      <w:r w:rsidRPr="00AA141F">
        <w:rPr>
          <w:rFonts w:ascii="Times New Roman" w:eastAsia="Calibri" w:hAnsi="Times New Roman" w:cs="Times New Roman"/>
          <w:color w:val="000000"/>
          <w:spacing w:val="36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поселения </w:t>
      </w:r>
      <w:r w:rsidRPr="00AA141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«Каджером».</w:t>
      </w:r>
    </w:p>
    <w:p w:rsidR="00AA141F" w:rsidRPr="00AA141F" w:rsidRDefault="00AA141F" w:rsidP="00AA141F">
      <w:pPr>
        <w:widowControl w:val="0"/>
        <w:tabs>
          <w:tab w:val="left" w:pos="1101"/>
        </w:tabs>
        <w:autoSpaceDE w:val="0"/>
        <w:autoSpaceDN w:val="0"/>
        <w:spacing w:after="0" w:line="315" w:lineRule="exact"/>
        <w:ind w:left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3.Порядок</w:t>
      </w:r>
      <w:r w:rsidRPr="00AA141F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использования</w:t>
      </w:r>
      <w:r w:rsidRPr="00AA141F">
        <w:rPr>
          <w:rFonts w:ascii="Times New Roman" w:eastAsia="Calibri" w:hAnsi="Times New Roman" w:cs="Times New Roman"/>
          <w:color w:val="000000"/>
          <w:spacing w:val="9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Pr="00AA141F">
        <w:rPr>
          <w:rFonts w:ascii="Times New Roman" w:eastAsia="Calibri" w:hAnsi="Times New Roman" w:cs="Times New Roman"/>
          <w:color w:val="000000"/>
          <w:spacing w:val="-17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охраны</w:t>
      </w:r>
      <w:r w:rsidRPr="00AA141F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земель</w:t>
      </w:r>
      <w:r w:rsidRPr="00AA141F">
        <w:rPr>
          <w:rFonts w:ascii="Times New Roman" w:eastAsia="Calibri" w:hAnsi="Times New Roman" w:cs="Times New Roman"/>
          <w:color w:val="000000"/>
          <w:spacing w:val="-13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особо</w:t>
      </w:r>
      <w:r w:rsidRPr="00AA141F">
        <w:rPr>
          <w:rFonts w:ascii="Times New Roman" w:eastAsia="Calibri" w:hAnsi="Times New Roman" w:cs="Times New Roman"/>
          <w:color w:val="000000"/>
          <w:spacing w:val="-9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охраняемых</w:t>
      </w:r>
      <w:r w:rsidRPr="00AA141F">
        <w:rPr>
          <w:rFonts w:ascii="Times New Roman" w:eastAsia="Calibri" w:hAnsi="Times New Roman" w:cs="Times New Roman"/>
          <w:color w:val="000000"/>
          <w:spacing w:val="3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территорий.</w:t>
      </w:r>
    </w:p>
    <w:p w:rsidR="00AA141F" w:rsidRPr="00AA141F" w:rsidRDefault="00AA141F" w:rsidP="00AA141F">
      <w:pPr>
        <w:widowControl w:val="0"/>
        <w:tabs>
          <w:tab w:val="left" w:pos="1447"/>
        </w:tabs>
        <w:autoSpaceDE w:val="0"/>
        <w:autoSpaceDN w:val="0"/>
        <w:spacing w:after="0" w:line="240" w:lineRule="auto"/>
        <w:ind w:left="142" w:right="114" w:firstLine="57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3.1.Виды использования земельных участков, не предусмотренные Положением</w:t>
      </w:r>
      <w:r w:rsidRPr="00AA141F">
        <w:rPr>
          <w:rFonts w:ascii="Times New Roman" w:eastAsia="Calibri" w:hAnsi="Times New Roman" w:cs="Times New Roman"/>
          <w:color w:val="000000"/>
          <w:spacing w:val="31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об особо охраняемой территории, не допускаются.</w:t>
      </w:r>
    </w:p>
    <w:p w:rsidR="00AA141F" w:rsidRPr="00AA141F" w:rsidRDefault="00AA141F" w:rsidP="00AA141F">
      <w:pPr>
        <w:widowControl w:val="0"/>
        <w:tabs>
          <w:tab w:val="left" w:pos="1499"/>
        </w:tabs>
        <w:autoSpaceDE w:val="0"/>
        <w:autoSpaceDN w:val="0"/>
        <w:spacing w:after="0" w:line="237" w:lineRule="auto"/>
        <w:ind w:left="142" w:right="111" w:hanging="14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</w:t>
      </w:r>
      <w:proofErr w:type="gramStart"/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3.2.В границах созданной особо охраняемой территории могут предоставляться земельные участки в соответствии с ее назначением</w:t>
      </w:r>
      <w:r w:rsidRPr="00AA141F">
        <w:rPr>
          <w:rFonts w:ascii="Times New Roman" w:eastAsia="Calibri" w:hAnsi="Times New Roman" w:cs="Times New Roman"/>
          <w:color w:val="000000"/>
          <w:spacing w:val="40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гражданам и юридическим лицам в аренду, постоянное (бессрочное) пользование, безвозмездное срочное пользование в соответствии с действующим земельным законодательством.</w:t>
      </w:r>
      <w:proofErr w:type="gramEnd"/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Предоставление земельных участков в границах особо охраняемых территорий гражданам и юридическим лицам в собственность не допускается.</w:t>
      </w:r>
    </w:p>
    <w:p w:rsidR="00AA141F" w:rsidRPr="00AA141F" w:rsidRDefault="00AA141F" w:rsidP="00AA141F">
      <w:pPr>
        <w:widowControl w:val="0"/>
        <w:tabs>
          <w:tab w:val="left" w:pos="1754"/>
        </w:tabs>
        <w:autoSpaceDE w:val="0"/>
        <w:autoSpaceDN w:val="0"/>
        <w:spacing w:after="0" w:line="240" w:lineRule="auto"/>
        <w:ind w:left="142" w:right="11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3.3.Распоряжение земельными участками, государственная собственность на которые не разграничена, осуществляется в соответствии с действующим законодательством.</w:t>
      </w:r>
    </w:p>
    <w:p w:rsidR="00AA141F" w:rsidRPr="00AA141F" w:rsidRDefault="00AA141F" w:rsidP="00AA141F">
      <w:pPr>
        <w:widowControl w:val="0"/>
        <w:tabs>
          <w:tab w:val="left" w:pos="1433"/>
        </w:tabs>
        <w:autoSpaceDE w:val="0"/>
        <w:autoSpaceDN w:val="0"/>
        <w:spacing w:after="0" w:line="247" w:lineRule="auto"/>
        <w:ind w:left="142" w:right="10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3.4.Охрана земель особо охраняемых территорий осуществляется в соответствии</w:t>
      </w:r>
      <w:r w:rsidRPr="00AA141F">
        <w:rPr>
          <w:rFonts w:ascii="Times New Roman" w:eastAsia="Calibri" w:hAnsi="Times New Roman" w:cs="Times New Roman"/>
          <w:color w:val="000000"/>
          <w:spacing w:val="28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с</w:t>
      </w:r>
      <w:r w:rsidRPr="00AA141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требованиями</w:t>
      </w:r>
      <w:r w:rsidRPr="00AA141F">
        <w:rPr>
          <w:rFonts w:ascii="Times New Roman" w:eastAsia="Calibri" w:hAnsi="Times New Roman" w:cs="Times New Roman"/>
          <w:color w:val="000000"/>
          <w:spacing w:val="30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действующего законодательства и</w:t>
      </w:r>
      <w:r w:rsidRPr="00AA141F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 </w:t>
      </w:r>
      <w:r w:rsidRPr="00AA141F">
        <w:rPr>
          <w:rFonts w:ascii="Times New Roman" w:eastAsia="Calibri" w:hAnsi="Times New Roman" w:cs="Times New Roman"/>
          <w:color w:val="000000"/>
          <w:sz w:val="26"/>
          <w:szCs w:val="26"/>
        </w:rPr>
        <w:t>включает: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225" w:lineRule="auto"/>
        <w:ind w:left="142" w:right="143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соблюдение правового режима использования особо охраняемой </w:t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территории;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232" w:lineRule="auto"/>
        <w:ind w:left="142" w:right="136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6) наблюдение за состоянием земель особо охраняемых территорий </w:t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(мониторинг)</w:t>
      </w:r>
      <w:r w:rsidRPr="00AA141F">
        <w:rPr>
          <w:rFonts w:ascii="Times New Roman" w:eastAsia="Times New Roman" w:hAnsi="Times New Roman" w:cs="Times New Roman"/>
          <w:color w:val="000000"/>
          <w:spacing w:val="-2"/>
          <w:position w:val="-2"/>
          <w:sz w:val="26"/>
          <w:szCs w:val="26"/>
          <w:lang w:eastAsia="ru-RU"/>
        </w:rPr>
        <w:t>;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303" w:lineRule="exac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</w:t>
      </w:r>
      <w:r w:rsidRPr="00AA141F">
        <w:rPr>
          <w:rFonts w:ascii="Times New Roman" w:eastAsia="Times New Roman" w:hAnsi="Times New Roman" w:cs="Times New Roman"/>
          <w:color w:val="000000"/>
          <w:spacing w:val="70"/>
          <w:w w:val="150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поддержание</w:t>
      </w:r>
      <w:r w:rsidRPr="00AA141F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ru-RU"/>
        </w:rPr>
        <w:t xml:space="preserve"> 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</w:t>
      </w:r>
      <w:r w:rsidRPr="00AA141F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особо</w:t>
      </w:r>
      <w:r w:rsidRPr="00AA141F">
        <w:rPr>
          <w:rFonts w:ascii="Times New Roman" w:eastAsia="Times New Roman" w:hAnsi="Times New Roman" w:cs="Times New Roman"/>
          <w:color w:val="000000"/>
          <w:spacing w:val="77"/>
          <w:w w:val="150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охраняемых</w:t>
      </w:r>
      <w:r w:rsidRPr="00AA141F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территорий</w:t>
      </w:r>
      <w:r w:rsidRPr="00AA141F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eastAsia="ru-RU"/>
        </w:rPr>
        <w:t xml:space="preserve"> 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AA141F">
        <w:rPr>
          <w:rFonts w:ascii="Times New Roman" w:eastAsia="Times New Roman" w:hAnsi="Times New Roman" w:cs="Times New Roman"/>
          <w:color w:val="000000"/>
          <w:spacing w:val="68"/>
          <w:w w:val="150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состоянии,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proofErr w:type="gramStart"/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соответствующем</w:t>
      </w:r>
      <w:proofErr w:type="gramEnd"/>
      <w:r w:rsidRPr="00AA141F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Pr="00AA141F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назначению;</w:t>
      </w:r>
    </w:p>
    <w:p w:rsidR="00AA141F" w:rsidRPr="00AA141F" w:rsidRDefault="00AA141F" w:rsidP="00AA141F">
      <w:pPr>
        <w:spacing w:before="61" w:after="0" w:line="32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г)</w:t>
      </w:r>
      <w:r w:rsidRPr="00AA141F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осуществление</w:t>
      </w:r>
      <w:r w:rsidRPr="00AA141F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природоохранных</w:t>
      </w:r>
      <w:r w:rsidRPr="00AA141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мероприятий;</w:t>
      </w:r>
    </w:p>
    <w:p w:rsidR="00AA141F" w:rsidRPr="00AA141F" w:rsidRDefault="00AA141F" w:rsidP="00AA141F">
      <w:pPr>
        <w:tabs>
          <w:tab w:val="left" w:pos="1303"/>
          <w:tab w:val="left" w:pos="3002"/>
          <w:tab w:val="left" w:pos="4103"/>
          <w:tab w:val="left" w:pos="5162"/>
          <w:tab w:val="left" w:pos="6113"/>
          <w:tab w:val="left" w:pos="7825"/>
          <w:tab w:val="left" w:pos="9454"/>
        </w:tabs>
        <w:spacing w:after="0" w:line="235" w:lineRule="auto"/>
        <w:ind w:right="99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д) </w:t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санитарную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охрану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земель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особо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охраняемых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территорий </w:t>
      </w:r>
      <w:r w:rsidRPr="00AA141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т </w:t>
      </w:r>
      <w:r w:rsidRPr="00AA14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загрязнения и</w:t>
      </w:r>
      <w:r w:rsidRPr="00AA141F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захламления отходами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производства</w:t>
      </w:r>
      <w:r w:rsidRPr="00AA14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и</w:t>
      </w:r>
      <w:r w:rsidRPr="00AA141F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потребления;  </w:t>
      </w:r>
    </w:p>
    <w:p w:rsidR="00AA141F" w:rsidRPr="00AA141F" w:rsidRDefault="00AA141F" w:rsidP="00AA141F">
      <w:pPr>
        <w:tabs>
          <w:tab w:val="left" w:pos="1303"/>
          <w:tab w:val="left" w:pos="3002"/>
          <w:tab w:val="left" w:pos="4103"/>
          <w:tab w:val="left" w:pos="5162"/>
          <w:tab w:val="left" w:pos="6113"/>
          <w:tab w:val="left" w:pos="7825"/>
          <w:tab w:val="left" w:pos="9454"/>
        </w:tabs>
        <w:spacing w:after="0" w:line="235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41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е)</w:t>
      </w:r>
      <w:r w:rsidRPr="00AA141F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иные</w:t>
      </w:r>
      <w:r w:rsidRPr="00AA141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мероприятия,</w:t>
      </w:r>
      <w:r w:rsidRPr="00AA141F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предусмотренные</w:t>
      </w:r>
      <w:r w:rsidRPr="00AA141F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AA141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законодательством. </w:t>
      </w:r>
    </w:p>
    <w:p w:rsidR="00AA141F" w:rsidRDefault="00AA141F" w:rsidP="00AA141F">
      <w:pPr>
        <w:tabs>
          <w:tab w:val="left" w:pos="1303"/>
          <w:tab w:val="left" w:pos="3002"/>
          <w:tab w:val="left" w:pos="4103"/>
          <w:tab w:val="left" w:pos="5162"/>
          <w:tab w:val="left" w:pos="6113"/>
          <w:tab w:val="left" w:pos="7825"/>
          <w:tab w:val="left" w:pos="9454"/>
        </w:tabs>
        <w:spacing w:after="0" w:line="235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41F" w:rsidRDefault="00AA141F" w:rsidP="00AA141F">
      <w:pPr>
        <w:tabs>
          <w:tab w:val="left" w:pos="1303"/>
          <w:tab w:val="left" w:pos="3002"/>
          <w:tab w:val="left" w:pos="4103"/>
          <w:tab w:val="left" w:pos="5162"/>
          <w:tab w:val="left" w:pos="6113"/>
          <w:tab w:val="left" w:pos="7825"/>
          <w:tab w:val="left" w:pos="9454"/>
        </w:tabs>
        <w:spacing w:after="0" w:line="235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41F" w:rsidRDefault="00AA141F" w:rsidP="00AA141F">
      <w:pPr>
        <w:tabs>
          <w:tab w:val="left" w:pos="1303"/>
          <w:tab w:val="left" w:pos="3002"/>
          <w:tab w:val="left" w:pos="4103"/>
          <w:tab w:val="left" w:pos="5162"/>
          <w:tab w:val="left" w:pos="6113"/>
          <w:tab w:val="left" w:pos="7825"/>
          <w:tab w:val="left" w:pos="9454"/>
        </w:tabs>
        <w:spacing w:after="0" w:line="235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41F" w:rsidRDefault="00AA141F" w:rsidP="00AA141F">
      <w:pPr>
        <w:tabs>
          <w:tab w:val="left" w:pos="1303"/>
          <w:tab w:val="left" w:pos="3002"/>
          <w:tab w:val="left" w:pos="4103"/>
          <w:tab w:val="left" w:pos="5162"/>
          <w:tab w:val="left" w:pos="6113"/>
          <w:tab w:val="left" w:pos="7825"/>
          <w:tab w:val="left" w:pos="9454"/>
        </w:tabs>
        <w:spacing w:after="0" w:line="235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41F" w:rsidRDefault="00AA141F" w:rsidP="00AA141F">
      <w:pPr>
        <w:tabs>
          <w:tab w:val="left" w:pos="1303"/>
          <w:tab w:val="left" w:pos="3002"/>
          <w:tab w:val="left" w:pos="4103"/>
          <w:tab w:val="left" w:pos="5162"/>
          <w:tab w:val="left" w:pos="6113"/>
          <w:tab w:val="left" w:pos="7825"/>
          <w:tab w:val="left" w:pos="9454"/>
        </w:tabs>
        <w:spacing w:after="0" w:line="235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41F" w:rsidRDefault="00AA141F" w:rsidP="00AA141F">
      <w:pPr>
        <w:tabs>
          <w:tab w:val="left" w:pos="1303"/>
          <w:tab w:val="left" w:pos="3002"/>
          <w:tab w:val="left" w:pos="4103"/>
          <w:tab w:val="left" w:pos="5162"/>
          <w:tab w:val="left" w:pos="6113"/>
          <w:tab w:val="left" w:pos="7825"/>
          <w:tab w:val="left" w:pos="9454"/>
        </w:tabs>
        <w:spacing w:after="0" w:line="235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41F" w:rsidRDefault="00AA141F" w:rsidP="00AA141F">
      <w:pPr>
        <w:tabs>
          <w:tab w:val="left" w:pos="1303"/>
          <w:tab w:val="left" w:pos="3002"/>
          <w:tab w:val="left" w:pos="4103"/>
          <w:tab w:val="left" w:pos="5162"/>
          <w:tab w:val="left" w:pos="6113"/>
          <w:tab w:val="left" w:pos="7825"/>
          <w:tab w:val="left" w:pos="9454"/>
        </w:tabs>
        <w:spacing w:after="0" w:line="235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41F" w:rsidRDefault="00AA141F" w:rsidP="00AA141F">
      <w:pPr>
        <w:tabs>
          <w:tab w:val="left" w:pos="1303"/>
          <w:tab w:val="left" w:pos="3002"/>
          <w:tab w:val="left" w:pos="4103"/>
          <w:tab w:val="left" w:pos="5162"/>
          <w:tab w:val="left" w:pos="6113"/>
          <w:tab w:val="left" w:pos="7825"/>
          <w:tab w:val="left" w:pos="9454"/>
        </w:tabs>
        <w:spacing w:after="0" w:line="235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41F" w:rsidRDefault="00AA141F" w:rsidP="00AA141F">
      <w:pPr>
        <w:tabs>
          <w:tab w:val="left" w:pos="1303"/>
          <w:tab w:val="left" w:pos="3002"/>
          <w:tab w:val="left" w:pos="4103"/>
          <w:tab w:val="left" w:pos="5162"/>
          <w:tab w:val="left" w:pos="6113"/>
          <w:tab w:val="left" w:pos="7825"/>
          <w:tab w:val="left" w:pos="9454"/>
        </w:tabs>
        <w:spacing w:after="0" w:line="235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41F" w:rsidRDefault="00AA141F" w:rsidP="00AA141F">
      <w:pPr>
        <w:tabs>
          <w:tab w:val="left" w:pos="1303"/>
          <w:tab w:val="left" w:pos="3002"/>
          <w:tab w:val="left" w:pos="4103"/>
          <w:tab w:val="left" w:pos="5162"/>
          <w:tab w:val="left" w:pos="6113"/>
          <w:tab w:val="left" w:pos="7825"/>
          <w:tab w:val="left" w:pos="9454"/>
        </w:tabs>
        <w:spacing w:after="0" w:line="235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41F" w:rsidRDefault="00AA141F" w:rsidP="00AA141F">
      <w:pPr>
        <w:tabs>
          <w:tab w:val="left" w:pos="1303"/>
          <w:tab w:val="left" w:pos="3002"/>
          <w:tab w:val="left" w:pos="4103"/>
          <w:tab w:val="left" w:pos="5162"/>
          <w:tab w:val="left" w:pos="6113"/>
          <w:tab w:val="left" w:pos="7825"/>
          <w:tab w:val="left" w:pos="9454"/>
        </w:tabs>
        <w:spacing w:after="0" w:line="235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41F" w:rsidRDefault="00AA141F" w:rsidP="00AA141F">
      <w:pPr>
        <w:tabs>
          <w:tab w:val="left" w:pos="1303"/>
          <w:tab w:val="left" w:pos="3002"/>
          <w:tab w:val="left" w:pos="4103"/>
          <w:tab w:val="left" w:pos="5162"/>
          <w:tab w:val="left" w:pos="6113"/>
          <w:tab w:val="left" w:pos="7825"/>
          <w:tab w:val="left" w:pos="9454"/>
        </w:tabs>
        <w:spacing w:after="0" w:line="235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41F" w:rsidRDefault="00AA141F" w:rsidP="00AA141F">
      <w:pPr>
        <w:tabs>
          <w:tab w:val="left" w:pos="1303"/>
          <w:tab w:val="left" w:pos="3002"/>
          <w:tab w:val="left" w:pos="4103"/>
          <w:tab w:val="left" w:pos="5162"/>
          <w:tab w:val="left" w:pos="6113"/>
          <w:tab w:val="left" w:pos="7825"/>
          <w:tab w:val="left" w:pos="9454"/>
        </w:tabs>
        <w:spacing w:after="0" w:line="235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41F" w:rsidRDefault="00AA141F" w:rsidP="00AA141F">
      <w:pPr>
        <w:tabs>
          <w:tab w:val="left" w:pos="1303"/>
          <w:tab w:val="left" w:pos="3002"/>
          <w:tab w:val="left" w:pos="4103"/>
          <w:tab w:val="left" w:pos="5162"/>
          <w:tab w:val="left" w:pos="6113"/>
          <w:tab w:val="left" w:pos="7825"/>
          <w:tab w:val="left" w:pos="9454"/>
        </w:tabs>
        <w:spacing w:after="0" w:line="235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41F" w:rsidRDefault="00AA141F" w:rsidP="00AA141F">
      <w:pPr>
        <w:tabs>
          <w:tab w:val="left" w:pos="1303"/>
          <w:tab w:val="left" w:pos="3002"/>
          <w:tab w:val="left" w:pos="4103"/>
          <w:tab w:val="left" w:pos="5162"/>
          <w:tab w:val="left" w:pos="6113"/>
          <w:tab w:val="left" w:pos="7825"/>
          <w:tab w:val="left" w:pos="9454"/>
        </w:tabs>
        <w:spacing w:after="0" w:line="235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41F" w:rsidRDefault="00AA141F" w:rsidP="00AA141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*****</w:t>
      </w:r>
    </w:p>
    <w:p w:rsidR="00AA141F" w:rsidRPr="00AA141F" w:rsidRDefault="00AA141F" w:rsidP="00AA14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409"/>
        <w:gridCol w:w="3686"/>
      </w:tblGrid>
      <w:tr w:rsidR="00AA141F" w:rsidRPr="00AA141F" w:rsidTr="00AA141F">
        <w:tc>
          <w:tcPr>
            <w:tcW w:w="3828" w:type="dxa"/>
          </w:tcPr>
          <w:p w:rsidR="00AA141F" w:rsidRPr="00AA141F" w:rsidRDefault="00AA141F" w:rsidP="00AA141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AA141F" w:rsidRPr="00AA141F" w:rsidRDefault="00AA141F" w:rsidP="00AA1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«Каджером» </w:t>
            </w:r>
          </w:p>
          <w:p w:rsidR="00AA141F" w:rsidRPr="00AA141F" w:rsidRDefault="00AA141F" w:rsidP="00AA1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сикт</w:t>
            </w:r>
            <w:proofErr w:type="spellEnd"/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овмöдчöминса</w:t>
            </w:r>
            <w:proofErr w:type="spellEnd"/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AA141F" w:rsidRPr="00AA141F" w:rsidRDefault="00AA141F" w:rsidP="00AA141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AA141F" w:rsidRPr="00AA141F" w:rsidRDefault="00AA141F" w:rsidP="00AA1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0580" cy="102997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AA141F" w:rsidRPr="00AA141F" w:rsidRDefault="00AA141F" w:rsidP="00AA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A141F" w:rsidRPr="00AA141F" w:rsidRDefault="00AA141F" w:rsidP="00AA141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</w:t>
            </w:r>
          </w:p>
          <w:p w:rsidR="00AA141F" w:rsidRPr="00AA141F" w:rsidRDefault="00AA141F" w:rsidP="00AA141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сельского поселения</w:t>
            </w:r>
          </w:p>
          <w:p w:rsidR="00AA141F" w:rsidRPr="00AA141F" w:rsidRDefault="00AA141F" w:rsidP="00AA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«Каджером»</w:t>
            </w:r>
          </w:p>
          <w:p w:rsidR="00AA141F" w:rsidRPr="00AA141F" w:rsidRDefault="00AA141F" w:rsidP="00AA1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A141F" w:rsidRPr="00AA141F" w:rsidRDefault="00AA141F" w:rsidP="00AA141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AA14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</w:t>
      </w:r>
      <w:proofErr w:type="gramEnd"/>
      <w:r w:rsidRPr="00AA14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 Ö М</w:t>
      </w:r>
    </w:p>
    <w:p w:rsidR="00AA141F" w:rsidRPr="00AA141F" w:rsidRDefault="00AA141F" w:rsidP="00AA141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AA14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AA14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 С Т А Н О В Л Е Н И Е</w:t>
      </w:r>
    </w:p>
    <w:p w:rsidR="00AA141F" w:rsidRPr="00AA141F" w:rsidRDefault="00AA141F" w:rsidP="00AA1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F" w:rsidRPr="00AA141F" w:rsidRDefault="00AA141F" w:rsidP="00AA1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52"/>
        <w:gridCol w:w="3960"/>
      </w:tblGrid>
      <w:tr w:rsidR="00AA141F" w:rsidRPr="00AA141F" w:rsidTr="00AA141F">
        <w:tc>
          <w:tcPr>
            <w:tcW w:w="3828" w:type="dxa"/>
          </w:tcPr>
          <w:p w:rsidR="00AA141F" w:rsidRPr="00AA141F" w:rsidRDefault="00AA141F" w:rsidP="00AA1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«10» июля 2024</w:t>
            </w:r>
            <w:r w:rsidRPr="00AA14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года</w:t>
            </w:r>
          </w:p>
          <w:p w:rsidR="00AA141F" w:rsidRPr="00AA141F" w:rsidRDefault="00AA141F" w:rsidP="00AA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AA141F" w:rsidRPr="00AA141F" w:rsidRDefault="00AA141F" w:rsidP="00AA1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AA141F" w:rsidRPr="00AA141F" w:rsidRDefault="00AA141F" w:rsidP="00AA141F">
            <w:pPr>
              <w:tabs>
                <w:tab w:val="left" w:pos="480"/>
                <w:tab w:val="right" w:pos="361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   </w:t>
            </w:r>
            <w:r w:rsidRPr="00AA14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12</w:t>
            </w:r>
          </w:p>
          <w:p w:rsidR="00AA141F" w:rsidRPr="00AA141F" w:rsidRDefault="00AA141F" w:rsidP="00AA141F">
            <w:pPr>
              <w:tabs>
                <w:tab w:val="left" w:pos="480"/>
                <w:tab w:val="right" w:pos="36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A141F" w:rsidRPr="00AA141F" w:rsidRDefault="00AA141F" w:rsidP="00AA14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 Коми, г. Печора, п. Каджером</w:t>
      </w:r>
    </w:p>
    <w:p w:rsidR="00AA141F" w:rsidRPr="00AA141F" w:rsidRDefault="00AA141F" w:rsidP="00AA14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F" w:rsidRPr="00AA141F" w:rsidRDefault="00AA141F" w:rsidP="00AA141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отчета об исполнении бюджета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сельского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поселения «Каджером» за полугодие 2024 года</w:t>
      </w:r>
    </w:p>
    <w:p w:rsidR="00AA141F" w:rsidRPr="00AA141F" w:rsidRDefault="00AA141F" w:rsidP="00AA141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141F" w:rsidRPr="00AA141F" w:rsidRDefault="00AA141F" w:rsidP="00AA141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141F" w:rsidRPr="00AA141F" w:rsidRDefault="00AA141F" w:rsidP="00AA141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A1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статьей 264.2 Бюджетного кодекса Российской       Федерации, статьей 30 Положения о бюджетной системе и бюджетном     процессе в муниципальном образовании сельском поселении «Каджером», утвержденного решением Совета СП «Каджером»  от 29.09.2020  № </w:t>
      </w:r>
      <w:r w:rsidRPr="00AA14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AA141F">
        <w:rPr>
          <w:rFonts w:ascii="Times New Roman" w:eastAsia="Times New Roman" w:hAnsi="Times New Roman" w:cs="Times New Roman"/>
          <w:sz w:val="26"/>
          <w:szCs w:val="26"/>
          <w:lang w:eastAsia="ru-RU"/>
        </w:rPr>
        <w:t>-36/154</w:t>
      </w:r>
    </w:p>
    <w:p w:rsidR="00AA141F" w:rsidRPr="00AA141F" w:rsidRDefault="00AA141F" w:rsidP="00AA141F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141F" w:rsidRPr="00AA141F" w:rsidRDefault="00AA141F" w:rsidP="00AA141F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ПОСТАНОВЛЯЕТ:</w:t>
      </w:r>
    </w:p>
    <w:p w:rsidR="00AA141F" w:rsidRPr="00AA141F" w:rsidRDefault="00AA141F" w:rsidP="00AA141F">
      <w:pPr>
        <w:keepLines/>
        <w:overflowPunct w:val="0"/>
        <w:autoSpaceDE w:val="0"/>
        <w:autoSpaceDN w:val="0"/>
        <w:adjustRightInd w:val="0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141F" w:rsidRPr="00AA141F" w:rsidRDefault="00AA141F" w:rsidP="00AA141F">
      <w:pPr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AA141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отчет об исполнении бюджета муниципального образования сельского поселения «Каджером»  за полугодие 2024 года  по доходам в сумме 9 142 981 рубль 63 копейки  и  по расходам в сумме 6 638 276 рублей 60 копеек с превышением доходов  над расходами (профицитом) бюджета муниципального образования сельского поселения «Каджером» в сумме  2 504 705 рублей 03 копейки.</w:t>
      </w:r>
      <w:proofErr w:type="gramEnd"/>
    </w:p>
    <w:p w:rsidR="00AA141F" w:rsidRPr="00AA141F" w:rsidRDefault="00AA141F" w:rsidP="00AA141F">
      <w:pPr>
        <w:tabs>
          <w:tab w:val="left" w:pos="142"/>
          <w:tab w:val="left" w:pos="900"/>
          <w:tab w:val="left" w:pos="11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Направить отчет об исполнении бюджета муниципального образования сельского поселения «Каджером» за полугодие 2024 года в Совет муниципального образования сельского поселения «Каджером» и Контрольно-счетную комиссию муниципального района «Печора».</w:t>
      </w:r>
    </w:p>
    <w:p w:rsidR="00AA141F" w:rsidRPr="00AA141F" w:rsidRDefault="00AA141F" w:rsidP="00AA141F">
      <w:pPr>
        <w:tabs>
          <w:tab w:val="left" w:pos="900"/>
          <w:tab w:val="left" w:pos="11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принятия и подлежит официальному опубликованию.</w:t>
      </w:r>
    </w:p>
    <w:p w:rsidR="00AA141F" w:rsidRPr="00AA141F" w:rsidRDefault="00AA141F" w:rsidP="00AA141F">
      <w:pPr>
        <w:tabs>
          <w:tab w:val="left" w:pos="900"/>
          <w:tab w:val="left" w:pos="114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141F" w:rsidRPr="00AA141F" w:rsidRDefault="00AA141F" w:rsidP="00AA141F">
      <w:pPr>
        <w:tabs>
          <w:tab w:val="left" w:pos="900"/>
          <w:tab w:val="left" w:pos="11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141F" w:rsidRPr="00AA141F" w:rsidRDefault="00AA141F" w:rsidP="00AA141F">
      <w:pPr>
        <w:tabs>
          <w:tab w:val="left" w:pos="900"/>
          <w:tab w:val="left" w:pos="11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141F" w:rsidRPr="00AA141F" w:rsidRDefault="00AA141F" w:rsidP="00AA141F">
      <w:pPr>
        <w:tabs>
          <w:tab w:val="left" w:pos="11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141F" w:rsidRPr="00AA141F" w:rsidRDefault="00AA141F" w:rsidP="00AA141F">
      <w:pPr>
        <w:tabs>
          <w:tab w:val="left" w:pos="11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AA141F" w:rsidRPr="00AA141F" w:rsidTr="00AA141F">
        <w:tc>
          <w:tcPr>
            <w:tcW w:w="4752" w:type="dxa"/>
          </w:tcPr>
          <w:p w:rsidR="00AA141F" w:rsidRPr="00AA141F" w:rsidRDefault="00AA141F" w:rsidP="00AA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сельского поселения</w:t>
            </w:r>
          </w:p>
          <w:p w:rsidR="00AA141F" w:rsidRPr="00AA141F" w:rsidRDefault="00AA141F" w:rsidP="00AA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8" w:type="dxa"/>
            <w:hideMark/>
          </w:tcPr>
          <w:p w:rsidR="00AA141F" w:rsidRPr="00AA141F" w:rsidRDefault="00AA141F" w:rsidP="00AA1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Н.В. Аврамова</w:t>
            </w:r>
          </w:p>
          <w:p w:rsidR="00AA141F" w:rsidRPr="00AA141F" w:rsidRDefault="00AA141F" w:rsidP="00AA1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</w:t>
            </w:r>
          </w:p>
          <w:p w:rsidR="00AA141F" w:rsidRPr="00AA141F" w:rsidRDefault="00AA141F" w:rsidP="00AA141F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</w:t>
            </w:r>
          </w:p>
        </w:tc>
      </w:tr>
    </w:tbl>
    <w:p w:rsidR="00AA141F" w:rsidRDefault="00AA141F" w:rsidP="00AA141F">
      <w:pPr>
        <w:tabs>
          <w:tab w:val="left" w:pos="11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02" w:rsidRDefault="00BB4902" w:rsidP="00AA141F">
      <w:pPr>
        <w:tabs>
          <w:tab w:val="left" w:pos="11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02" w:rsidRPr="00AA141F" w:rsidRDefault="00BB4902" w:rsidP="00AA141F">
      <w:pPr>
        <w:tabs>
          <w:tab w:val="left" w:pos="11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*****</w:t>
      </w:r>
    </w:p>
    <w:tbl>
      <w:tblPr>
        <w:tblW w:w="9923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409"/>
        <w:gridCol w:w="3686"/>
      </w:tblGrid>
      <w:tr w:rsidR="00AA141F" w:rsidRPr="00AA141F" w:rsidTr="00AA141F">
        <w:trPr>
          <w:trHeight w:val="1985"/>
          <w:jc w:val="center"/>
        </w:trPr>
        <w:tc>
          <w:tcPr>
            <w:tcW w:w="3828" w:type="dxa"/>
          </w:tcPr>
          <w:p w:rsidR="00AA141F" w:rsidRPr="00AA141F" w:rsidRDefault="00AA141F" w:rsidP="00AA141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AA141F" w:rsidRPr="00AA141F" w:rsidRDefault="00AA141F" w:rsidP="00AA1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«Каджером» </w:t>
            </w:r>
          </w:p>
          <w:p w:rsidR="00AA141F" w:rsidRPr="00AA141F" w:rsidRDefault="00AA141F" w:rsidP="00AA1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сикт</w:t>
            </w:r>
            <w:proofErr w:type="spellEnd"/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овмöдчöминса</w:t>
            </w:r>
            <w:proofErr w:type="spellEnd"/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AA141F" w:rsidRPr="00AA141F" w:rsidRDefault="00AA141F" w:rsidP="00AA141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AA141F" w:rsidRPr="00AA141F" w:rsidRDefault="00AA141F" w:rsidP="00AA1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0580" cy="102997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AA141F" w:rsidRPr="00AA141F" w:rsidRDefault="00AA141F" w:rsidP="00AA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-415290</wp:posOffset>
                      </wp:positionV>
                      <wp:extent cx="2376170" cy="266700"/>
                      <wp:effectExtent l="2540" t="3810" r="2540" b="0"/>
                      <wp:wrapNone/>
                      <wp:docPr id="11" name="Пол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617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141F" w:rsidRDefault="00AA141F" w:rsidP="00AA14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1" o:spid="_x0000_s1026" type="#_x0000_t202" style="position:absolute;left:0;text-align:left;margin-left:64.4pt;margin-top:-32.7pt;width:187.1pt;height:21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" stroked="f">
                      <v:textbox style="mso-fit-shape-to-text:t">
                        <w:txbxContent>
                          <w:p w:rsidR="00AA141F" w:rsidRDefault="00AA141F" w:rsidP="00AA141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-539115</wp:posOffset>
                      </wp:positionV>
                      <wp:extent cx="1719580" cy="500380"/>
                      <wp:effectExtent l="10160" t="9525" r="13335" b="13970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9580" cy="500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41F" w:rsidRPr="00113579" w:rsidRDefault="00AA141F" w:rsidP="00AA141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27" type="#_x0000_t202" style="position:absolute;left:0;text-align:left;margin-left:86pt;margin-top:-42.45pt;width:135.4pt;height:3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" strokecolor="white">
                      <v:textbox>
                        <w:txbxContent>
                          <w:p w:rsidR="00AA141F" w:rsidRPr="00113579" w:rsidRDefault="00AA141F" w:rsidP="00AA141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141F" w:rsidRPr="00AA141F" w:rsidRDefault="00AA141F" w:rsidP="00AA141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</w:t>
            </w:r>
          </w:p>
          <w:p w:rsidR="00AA141F" w:rsidRPr="00AA141F" w:rsidRDefault="00AA141F" w:rsidP="00AA141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сельского поселения</w:t>
            </w:r>
          </w:p>
          <w:p w:rsidR="00AA141F" w:rsidRPr="00AA141F" w:rsidRDefault="00AA141F" w:rsidP="00AA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«Каджером»</w:t>
            </w:r>
          </w:p>
          <w:p w:rsidR="00AA141F" w:rsidRPr="00AA141F" w:rsidRDefault="00AA141F" w:rsidP="00AA1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41F" w:rsidRPr="00AA141F" w:rsidRDefault="00AA141F" w:rsidP="00AA1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41F" w:rsidRPr="00AA141F" w:rsidRDefault="00AA141F" w:rsidP="00AA1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A141F" w:rsidRPr="00AA141F" w:rsidRDefault="00AA141F" w:rsidP="00AA141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AA141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Ш У Ö М</w:t>
      </w:r>
    </w:p>
    <w:p w:rsidR="00AA141F" w:rsidRPr="00AA141F" w:rsidRDefault="00AA141F" w:rsidP="00AA141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AA141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П О С Т А Н О В Л Е Н И Е</w:t>
      </w:r>
    </w:p>
    <w:p w:rsidR="00AA141F" w:rsidRPr="00AA141F" w:rsidRDefault="00AA141F" w:rsidP="00AA1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F" w:rsidRPr="00AA141F" w:rsidRDefault="00AA141F" w:rsidP="00AA1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52"/>
        <w:gridCol w:w="3960"/>
      </w:tblGrid>
      <w:tr w:rsidR="00AA141F" w:rsidRPr="00AA141F" w:rsidTr="00AA141F">
        <w:tc>
          <w:tcPr>
            <w:tcW w:w="3828" w:type="dxa"/>
          </w:tcPr>
          <w:p w:rsidR="00AA141F" w:rsidRPr="00AA141F" w:rsidRDefault="00AA141F" w:rsidP="00AA1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«02» сентября 2024</w:t>
            </w:r>
            <w:r w:rsidRPr="00AA14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года</w:t>
            </w:r>
          </w:p>
          <w:p w:rsidR="00AA141F" w:rsidRPr="00AA141F" w:rsidRDefault="00AA141F" w:rsidP="00AA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AA141F" w:rsidRPr="00AA141F" w:rsidRDefault="00AA141F" w:rsidP="00AA1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AA141F" w:rsidRPr="00AA141F" w:rsidRDefault="00AA141F" w:rsidP="00AA141F">
            <w:pPr>
              <w:tabs>
                <w:tab w:val="left" w:pos="480"/>
                <w:tab w:val="right" w:pos="361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  </w:t>
            </w:r>
            <w:r w:rsidRPr="00AA14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19</w:t>
            </w:r>
          </w:p>
          <w:p w:rsidR="00AA141F" w:rsidRPr="00AA141F" w:rsidRDefault="00AA141F" w:rsidP="00AA141F">
            <w:pPr>
              <w:tabs>
                <w:tab w:val="left" w:pos="480"/>
                <w:tab w:val="right" w:pos="36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A141F" w:rsidRPr="00AA141F" w:rsidRDefault="00AA141F" w:rsidP="00AA14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 Коми, г. Печора, п. Каджером</w:t>
      </w:r>
    </w:p>
    <w:p w:rsidR="00AA141F" w:rsidRPr="00AA141F" w:rsidRDefault="00AA141F" w:rsidP="00AA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A141F" w:rsidRPr="00AA141F" w:rsidRDefault="00AA141F" w:rsidP="00AA1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постановление администрации сельского поселения «Каджером» от 20 декабря 2019 года № 26  «Об утверждении муниципальной программы «Формирование комфортной городской среды</w:t>
      </w:r>
    </w:p>
    <w:p w:rsidR="00AA141F" w:rsidRPr="00AA141F" w:rsidRDefault="00AA141F" w:rsidP="00AA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сельского поселения </w:t>
      </w:r>
    </w:p>
    <w:p w:rsidR="00AA141F" w:rsidRPr="00AA141F" w:rsidRDefault="00AA141F" w:rsidP="00AA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«Каджером» на 2018-2026 годы»</w:t>
      </w:r>
    </w:p>
    <w:p w:rsidR="00AA141F" w:rsidRPr="00AA141F" w:rsidRDefault="00AA141F" w:rsidP="00AA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141F" w:rsidRPr="00AA141F" w:rsidRDefault="00AA141F" w:rsidP="00AA141F">
      <w:pPr>
        <w:spacing w:after="0" w:line="240" w:lineRule="auto"/>
        <w:ind w:right="-70"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141F" w:rsidRPr="00AA141F" w:rsidRDefault="00AA141F" w:rsidP="00AA1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141F" w:rsidRPr="00AA141F" w:rsidRDefault="00AA141F" w:rsidP="00AA141F">
      <w:pPr>
        <w:spacing w:after="0" w:line="240" w:lineRule="auto"/>
        <w:ind w:right="-70" w:firstLine="49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регионального проекта "Формирование комфортной городской среды", на основании Устава сельского поселения «Каджером»</w:t>
      </w:r>
    </w:p>
    <w:p w:rsidR="00AA141F" w:rsidRPr="00AA141F" w:rsidRDefault="00AA141F" w:rsidP="00AA141F">
      <w:pPr>
        <w:spacing w:after="0" w:line="240" w:lineRule="auto"/>
        <w:ind w:right="-70" w:firstLine="49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141F" w:rsidRPr="00AA141F" w:rsidRDefault="00AA141F" w:rsidP="00AA141F">
      <w:pPr>
        <w:spacing w:after="0" w:line="240" w:lineRule="auto"/>
        <w:ind w:right="-70" w:firstLine="49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ПОСТАНОВЛЯЕТ: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A141F" w:rsidRPr="00AA141F" w:rsidRDefault="00AA141F" w:rsidP="00AA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постановление администрации сельского поселения «Каджером» от 20 декабря 2019 года № 26  «Об утверждении муниципальной программы «Формирование комфортной городской среды муниципального образования сельского поселения «Каджером» на 2018-2026 годы» следующие изменения:</w:t>
      </w:r>
    </w:p>
    <w:p w:rsidR="00AA141F" w:rsidRPr="00AA141F" w:rsidRDefault="00AA141F" w:rsidP="00AA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AA141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Приложение к постановлению </w:t>
      </w:r>
      <w:r w:rsidRPr="00AA1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сельского поселения «Каджером» от 20 декабря 2019 года № 26  </w:t>
      </w:r>
      <w:r w:rsidRPr="00AA141F">
        <w:rPr>
          <w:rFonts w:ascii="Times New Roman" w:eastAsia="Times New Roman" w:hAnsi="Times New Roman" w:cs="Times New Roman"/>
          <w:bCs/>
          <w:spacing w:val="1"/>
          <w:sz w:val="26"/>
          <w:szCs w:val="26"/>
          <w:lang w:eastAsia="ru-RU"/>
        </w:rPr>
        <w:t>«Об утверждении муниципальной программы «</w:t>
      </w:r>
      <w:r w:rsidRPr="00AA141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Формирование комфортной городской среды муниципального образования </w:t>
      </w:r>
      <w:r w:rsidRPr="00AA1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 поселения «Каджером»  </w:t>
      </w:r>
      <w:r w:rsidRPr="00AA141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на 2018-2026 годы» изложить в новой редакции согласно приложению к настоящему постановлению.</w:t>
      </w:r>
    </w:p>
    <w:p w:rsidR="00AA141F" w:rsidRPr="00AA141F" w:rsidRDefault="00AA141F" w:rsidP="00AA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 </w:t>
      </w:r>
      <w:proofErr w:type="gramStart"/>
      <w:r w:rsidRPr="00AA141F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подписания</w:t>
      </w:r>
      <w:proofErr w:type="gramEnd"/>
      <w:r w:rsidRPr="00AA1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 обнародованию.</w:t>
      </w: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A141F" w:rsidRPr="00AA141F" w:rsidRDefault="00AA141F" w:rsidP="00AA141F">
      <w:pPr>
        <w:overflowPunct w:val="0"/>
        <w:autoSpaceDE w:val="0"/>
        <w:autoSpaceDN w:val="0"/>
        <w:adjustRightInd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A141F" w:rsidRPr="00AA141F" w:rsidRDefault="00AA141F" w:rsidP="00AA14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41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                                                                     Н.В. Аврамова</w:t>
      </w:r>
    </w:p>
    <w:p w:rsidR="00AA141F" w:rsidRDefault="00AA141F" w:rsidP="00AA14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902" w:rsidRDefault="00BB4902" w:rsidP="00AA14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902" w:rsidRDefault="00BB4902" w:rsidP="00AA14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902" w:rsidRDefault="00BB4902" w:rsidP="00AA14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902" w:rsidRDefault="00BB4902" w:rsidP="00AA14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7285" w:rsidRDefault="00BB4902" w:rsidP="00AA14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</w:p>
    <w:p w:rsidR="00BB4902" w:rsidRDefault="00487285" w:rsidP="00AA14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</w:t>
      </w:r>
      <w:r w:rsidR="00BB4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*****</w:t>
      </w:r>
    </w:p>
    <w:p w:rsidR="00BB4902" w:rsidRPr="00AA141F" w:rsidRDefault="00BB4902" w:rsidP="00AA14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409"/>
        <w:gridCol w:w="3686"/>
      </w:tblGrid>
      <w:tr w:rsidR="00BB4902" w:rsidRPr="00BB4902" w:rsidTr="009B6B95">
        <w:tc>
          <w:tcPr>
            <w:tcW w:w="3828" w:type="dxa"/>
          </w:tcPr>
          <w:p w:rsidR="00BB4902" w:rsidRPr="00BB4902" w:rsidRDefault="00BB4902" w:rsidP="00BB490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BB4902" w:rsidRPr="00BB4902" w:rsidRDefault="00BB4902" w:rsidP="00BB49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B490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«Каджером» </w:t>
            </w:r>
          </w:p>
          <w:p w:rsidR="00BB4902" w:rsidRPr="00BB4902" w:rsidRDefault="00BB4902" w:rsidP="00BB49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BB490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сикт</w:t>
            </w:r>
            <w:proofErr w:type="spellEnd"/>
            <w:r w:rsidRPr="00BB490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BB490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овмöдчöминса</w:t>
            </w:r>
            <w:proofErr w:type="spellEnd"/>
            <w:r w:rsidRPr="00BB490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BB4902" w:rsidRPr="00BB4902" w:rsidRDefault="00BB4902" w:rsidP="00BB490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B4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  <w:r w:rsidRPr="00BB490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BB4902" w:rsidRPr="00BB4902" w:rsidRDefault="00BB4902" w:rsidP="00BB49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0580" cy="1029970"/>
                  <wp:effectExtent l="0" t="0" r="762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BB4902" w:rsidRPr="00BB4902" w:rsidRDefault="00BB4902" w:rsidP="00BB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B4902" w:rsidRPr="00BB4902" w:rsidRDefault="00BB4902" w:rsidP="00BB490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B490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</w:t>
            </w:r>
          </w:p>
          <w:p w:rsidR="00BB4902" w:rsidRPr="00BB4902" w:rsidRDefault="00BB4902" w:rsidP="00BB490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B490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сельского поселения</w:t>
            </w:r>
          </w:p>
          <w:p w:rsidR="00BB4902" w:rsidRPr="00BB4902" w:rsidRDefault="00BB4902" w:rsidP="00BB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«Каджером»</w:t>
            </w:r>
          </w:p>
          <w:p w:rsidR="00BB4902" w:rsidRPr="00BB4902" w:rsidRDefault="00BB4902" w:rsidP="00BB49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B4902" w:rsidRPr="00BB4902" w:rsidRDefault="00BB4902" w:rsidP="00BB4902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BB4902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Ш У Ö М</w:t>
      </w:r>
    </w:p>
    <w:p w:rsidR="00BB4902" w:rsidRPr="00BB4902" w:rsidRDefault="00BB4902" w:rsidP="00BB4902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BB4902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П О С Т А Н О В Л Е Н И Е</w:t>
      </w:r>
    </w:p>
    <w:p w:rsidR="00BB4902" w:rsidRPr="00BB4902" w:rsidRDefault="00BB4902" w:rsidP="00BB4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902" w:rsidRPr="00BB4902" w:rsidRDefault="00BB4902" w:rsidP="00BB4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52"/>
        <w:gridCol w:w="3960"/>
      </w:tblGrid>
      <w:tr w:rsidR="00BB4902" w:rsidRPr="00BB4902" w:rsidTr="009B6B95">
        <w:tc>
          <w:tcPr>
            <w:tcW w:w="3828" w:type="dxa"/>
          </w:tcPr>
          <w:p w:rsidR="00BB4902" w:rsidRPr="00BB4902" w:rsidRDefault="00BB4902" w:rsidP="00BB4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4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«04» сентября 2024 </w:t>
            </w:r>
            <w:r w:rsidRPr="00BB490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года</w:t>
            </w:r>
          </w:p>
          <w:p w:rsidR="00BB4902" w:rsidRPr="00BB4902" w:rsidRDefault="00BB4902" w:rsidP="00BB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BB4902" w:rsidRPr="00BB4902" w:rsidRDefault="00BB4902" w:rsidP="00BB4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BB4902" w:rsidRPr="00BB4902" w:rsidRDefault="00BB4902" w:rsidP="00BB4902">
            <w:pPr>
              <w:tabs>
                <w:tab w:val="left" w:pos="480"/>
                <w:tab w:val="right" w:pos="361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</w:t>
            </w:r>
            <w:r w:rsidRPr="00BB4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21</w:t>
            </w:r>
          </w:p>
          <w:p w:rsidR="00BB4902" w:rsidRPr="00BB4902" w:rsidRDefault="00BB4902" w:rsidP="00BB4902">
            <w:pPr>
              <w:tabs>
                <w:tab w:val="left" w:pos="480"/>
                <w:tab w:val="right" w:pos="36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B4902" w:rsidRPr="00BB4902" w:rsidRDefault="00BB4902" w:rsidP="00BB49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 Коми, г. Печора, п. Каджером</w:t>
      </w:r>
    </w:p>
    <w:p w:rsidR="00BB4902" w:rsidRPr="00BB4902" w:rsidRDefault="00BB4902" w:rsidP="00BB49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902" w:rsidRPr="00BB4902" w:rsidRDefault="00BB4902" w:rsidP="00BB4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49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сельского поселения «Каджером»  от 3 августа 2020 года № 17 «Об утверждении перечня  </w:t>
      </w:r>
      <w:r w:rsidRPr="00BB49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имущества муниципального образования сельского поселения «Каджером»,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</w:r>
    </w:p>
    <w:p w:rsidR="00BB4902" w:rsidRPr="00BB4902" w:rsidRDefault="00BB4902" w:rsidP="00BB49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4902" w:rsidRPr="00BB4902" w:rsidRDefault="00BB4902" w:rsidP="00BB4902">
      <w:pPr>
        <w:overflowPunct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BB4902" w:rsidRPr="00BB4902" w:rsidRDefault="00BB4902" w:rsidP="00BB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490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  </w:t>
      </w:r>
      <w:r w:rsidRPr="00BB4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Руководствуясь  распоряжением Правительства Российской Федерации от 31.07.2023 № 2059 –</w:t>
      </w:r>
      <w:proofErr w:type="gramStart"/>
      <w:r w:rsidRPr="00BB4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BB4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согласно  утверждённого  перечня вида техники, необходимой для осуществления решения транспортных задач в интересах гуманитарных миссий и отельных задач в сфере обороны и безопасности  на территориях  Донецкой Народной Республики, Луганской Народной  Республики, Запорожской области и Херсонской  области, </w:t>
      </w:r>
    </w:p>
    <w:p w:rsidR="00BB4902" w:rsidRPr="00BB4902" w:rsidRDefault="00BB4902" w:rsidP="00BB490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B4902" w:rsidRPr="00BB4902" w:rsidRDefault="00BB4902" w:rsidP="00BB490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B490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Администрация ПОСТАНОВЛЯЕТ:</w:t>
      </w:r>
    </w:p>
    <w:p w:rsidR="00BB4902" w:rsidRPr="00BB4902" w:rsidRDefault="00BB4902" w:rsidP="00BB490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BB4902" w:rsidRPr="00BB4902" w:rsidRDefault="00BB4902" w:rsidP="00BB490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BB4902" w:rsidRPr="00BB4902" w:rsidRDefault="00BB4902" w:rsidP="00BB4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490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 1.Внести изменение в постановление </w:t>
      </w:r>
      <w:r w:rsidRPr="00BB4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 августа 2020 года № 17 «Об утверждении перечня  </w:t>
      </w:r>
      <w:r w:rsidRPr="00BB49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имущества муниципального образования сельского поселения «Каджером»,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следующего содержания:</w:t>
      </w:r>
    </w:p>
    <w:p w:rsidR="00BB4902" w:rsidRPr="00BB4902" w:rsidRDefault="00BB4902" w:rsidP="00BB4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9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</w:t>
      </w:r>
      <w:proofErr w:type="gramStart"/>
      <w:r w:rsidRPr="00BB49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B490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</w:t>
      </w:r>
      <w:proofErr w:type="gramEnd"/>
      <w:r w:rsidRPr="00BB490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сключить из Перечня</w:t>
      </w:r>
      <w:r w:rsidRPr="00BB49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имущества муниципального образования сельского поселения «Каджером»,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</w:t>
      </w:r>
      <w:r w:rsidRPr="00BB4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объект, согласно приложению к настоящему постановлению.    </w:t>
      </w:r>
    </w:p>
    <w:p w:rsidR="00BB4902" w:rsidRPr="00BB4902" w:rsidRDefault="00BB4902" w:rsidP="00BB49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2. Настоящее постановление вступает в силу со дня его подписания и подлежит обнародованию.</w:t>
      </w:r>
    </w:p>
    <w:p w:rsidR="00BB4902" w:rsidRPr="00BB4902" w:rsidRDefault="00BB4902" w:rsidP="00BB4902">
      <w:pPr>
        <w:overflowPunct w:val="0"/>
        <w:autoSpaceDE w:val="0"/>
        <w:autoSpaceDN w:val="0"/>
        <w:adjustRightInd w:val="0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902" w:rsidRPr="00BB4902" w:rsidRDefault="00BB4902" w:rsidP="00BB4902">
      <w:pPr>
        <w:overflowPunct w:val="0"/>
        <w:autoSpaceDE w:val="0"/>
        <w:autoSpaceDN w:val="0"/>
        <w:adjustRightInd w:val="0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B4902" w:rsidRPr="00BB4902" w:rsidSect="00D95210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  <w:r w:rsidRPr="00BB490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                                                                  Н.В. Аврамова</w:t>
      </w:r>
    </w:p>
    <w:p w:rsidR="00BB4902" w:rsidRPr="00BB4902" w:rsidRDefault="00BB4902" w:rsidP="00BB49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BB4902" w:rsidRPr="00BB4902" w:rsidRDefault="00BB4902" w:rsidP="00BB49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 "Каджером"</w:t>
      </w:r>
    </w:p>
    <w:p w:rsidR="00BB4902" w:rsidRPr="00BB4902" w:rsidRDefault="00BB4902" w:rsidP="00BB49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«04» сентября  2024г. № 21</w:t>
      </w:r>
    </w:p>
    <w:p w:rsidR="00BB4902" w:rsidRPr="00BB4902" w:rsidRDefault="00BB4902" w:rsidP="00BB49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36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"/>
        <w:gridCol w:w="2773"/>
        <w:gridCol w:w="2614"/>
        <w:gridCol w:w="4111"/>
        <w:gridCol w:w="2126"/>
        <w:gridCol w:w="2693"/>
      </w:tblGrid>
      <w:tr w:rsidR="00BB4902" w:rsidRPr="00BB4902" w:rsidTr="00BB4902">
        <w:tc>
          <w:tcPr>
            <w:tcW w:w="319" w:type="dxa"/>
          </w:tcPr>
          <w:p w:rsidR="00BB4902" w:rsidRPr="00BB4902" w:rsidRDefault="00BB4902" w:rsidP="00BB49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BB4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B4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773" w:type="dxa"/>
          </w:tcPr>
          <w:p w:rsidR="00BB4902" w:rsidRPr="00BB4902" w:rsidRDefault="00BB4902" w:rsidP="00BB49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B4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 учета (здание, строение, сооружение, земельный участок, нежилое помещение, оборудование, машина, механизм, установка, транспортное средство)</w:t>
            </w:r>
            <w:proofErr w:type="gramEnd"/>
          </w:p>
        </w:tc>
        <w:tc>
          <w:tcPr>
            <w:tcW w:w="2614" w:type="dxa"/>
          </w:tcPr>
          <w:p w:rsidR="00BB4902" w:rsidRPr="00BB4902" w:rsidRDefault="00BB4902" w:rsidP="00BB49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 (адрес) объекта учета</w:t>
            </w:r>
          </w:p>
        </w:tc>
        <w:tc>
          <w:tcPr>
            <w:tcW w:w="4111" w:type="dxa"/>
          </w:tcPr>
          <w:p w:rsidR="00BB4902" w:rsidRPr="00BB4902" w:rsidRDefault="00BB4902" w:rsidP="00BB49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Технические характеристики объекта учета, год постройки (выпуска), кадастровый номер и т.д.</w:t>
            </w:r>
          </w:p>
        </w:tc>
        <w:tc>
          <w:tcPr>
            <w:tcW w:w="2126" w:type="dxa"/>
          </w:tcPr>
          <w:p w:rsidR="00BB4902" w:rsidRPr="00BB4902" w:rsidRDefault="00BB4902" w:rsidP="00BB49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2693" w:type="dxa"/>
          </w:tcPr>
          <w:p w:rsidR="00BB4902" w:rsidRPr="00BB4902" w:rsidRDefault="00BB4902" w:rsidP="00BB49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 (в том числе сведения по обременению)</w:t>
            </w:r>
          </w:p>
        </w:tc>
      </w:tr>
      <w:tr w:rsidR="00BB4902" w:rsidRPr="00BB4902" w:rsidTr="00BB4902">
        <w:tc>
          <w:tcPr>
            <w:tcW w:w="319" w:type="dxa"/>
          </w:tcPr>
          <w:p w:rsidR="00BB4902" w:rsidRPr="00BB4902" w:rsidRDefault="00BB4902" w:rsidP="00BB4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73" w:type="dxa"/>
          </w:tcPr>
          <w:p w:rsidR="00BB4902" w:rsidRPr="00BB4902" w:rsidRDefault="00BB4902" w:rsidP="00BB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Автомобиль  ГАЗ-322173</w:t>
            </w:r>
          </w:p>
          <w:p w:rsidR="00BB4902" w:rsidRPr="00BB4902" w:rsidRDefault="00BB4902" w:rsidP="00BB4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4" w:type="dxa"/>
          </w:tcPr>
          <w:p w:rsidR="00BB4902" w:rsidRPr="00BB4902" w:rsidRDefault="00BB4902" w:rsidP="00BB4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 Коми, </w:t>
            </w:r>
            <w:proofErr w:type="spellStart"/>
            <w:r w:rsidRPr="00BB4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BB4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BB4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ечора</w:t>
            </w:r>
            <w:proofErr w:type="spellEnd"/>
            <w:r w:rsidRPr="00BB4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B4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п.Каджером</w:t>
            </w:r>
            <w:proofErr w:type="spellEnd"/>
            <w:r w:rsidRPr="00BB4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BB4902" w:rsidRPr="00BB4902" w:rsidRDefault="00BB4902" w:rsidP="00BB4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Лесная, д.17а</w:t>
            </w:r>
          </w:p>
        </w:tc>
        <w:tc>
          <w:tcPr>
            <w:tcW w:w="4111" w:type="dxa"/>
          </w:tcPr>
          <w:p w:rsidR="00BB4902" w:rsidRPr="00BB4902" w:rsidRDefault="00BB4902" w:rsidP="00BB4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выпуска-  2010</w:t>
            </w:r>
          </w:p>
          <w:p w:rsidR="00BB4902" w:rsidRPr="00BB4902" w:rsidRDefault="00BB4902" w:rsidP="00BB4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Мощность двигателя 106,8 </w:t>
            </w:r>
            <w:proofErr w:type="spellStart"/>
            <w:r w:rsidRPr="00BB4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  <w:proofErr w:type="gramStart"/>
            <w:r w:rsidRPr="00BB4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BB4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</w:tcPr>
          <w:p w:rsidR="00BB4902" w:rsidRPr="00BB4902" w:rsidRDefault="00BB4902" w:rsidP="00BB4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BB4902" w:rsidRPr="00BB4902" w:rsidRDefault="00BB4902" w:rsidP="00BB4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B4902" w:rsidRPr="00BB4902" w:rsidRDefault="00BB4902" w:rsidP="00BB49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902" w:rsidRPr="00BB4902" w:rsidRDefault="00BB4902" w:rsidP="00BB49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P72"/>
      <w:bookmarkEnd w:id="1"/>
    </w:p>
    <w:p w:rsidR="00BB4902" w:rsidRPr="00BB4902" w:rsidRDefault="00BB4902" w:rsidP="00BB49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4902" w:rsidRPr="00BB4902" w:rsidRDefault="00BB4902" w:rsidP="00BB49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4902" w:rsidRPr="00BB4902" w:rsidRDefault="00BB4902" w:rsidP="00BB4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85A" w:rsidRPr="00AD45CB" w:rsidRDefault="0081285A" w:rsidP="00AA14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sectPr w:rsidR="0081285A" w:rsidRPr="00AD45CB" w:rsidSect="00BB4902">
      <w:pgSz w:w="16838" w:h="11906" w:orient="landscape"/>
      <w:pgMar w:top="1134" w:right="425" w:bottom="99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558" w:rsidRDefault="00B76558" w:rsidP="00B46C83">
      <w:pPr>
        <w:spacing w:after="0" w:line="240" w:lineRule="auto"/>
      </w:pPr>
      <w:r>
        <w:separator/>
      </w:r>
    </w:p>
  </w:endnote>
  <w:endnote w:type="continuationSeparator" w:id="0">
    <w:p w:rsidR="00B76558" w:rsidRDefault="00B76558" w:rsidP="00B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558" w:rsidRDefault="00B76558" w:rsidP="00B46C83">
      <w:pPr>
        <w:spacing w:after="0" w:line="240" w:lineRule="auto"/>
      </w:pPr>
      <w:r>
        <w:separator/>
      </w:r>
    </w:p>
  </w:footnote>
  <w:footnote w:type="continuationSeparator" w:id="0">
    <w:p w:rsidR="00B76558" w:rsidRDefault="00B76558" w:rsidP="00B4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2313"/>
        </w:tabs>
        <w:ind w:left="2313" w:hanging="13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14E3D9E"/>
    <w:multiLevelType w:val="hybridMultilevel"/>
    <w:tmpl w:val="83388C46"/>
    <w:lvl w:ilvl="0" w:tplc="ABCAE444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0E37B13"/>
    <w:multiLevelType w:val="hybridMultilevel"/>
    <w:tmpl w:val="EA3471F8"/>
    <w:lvl w:ilvl="0" w:tplc="3BB60E5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B9004A"/>
    <w:multiLevelType w:val="hybridMultilevel"/>
    <w:tmpl w:val="962CA920"/>
    <w:lvl w:ilvl="0" w:tplc="E1003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89063D"/>
    <w:multiLevelType w:val="hybridMultilevel"/>
    <w:tmpl w:val="47CE051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A821F2E"/>
    <w:multiLevelType w:val="multilevel"/>
    <w:tmpl w:val="863893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4" w:hanging="1800"/>
      </w:pPr>
      <w:rPr>
        <w:rFonts w:hint="default"/>
      </w:rPr>
    </w:lvl>
  </w:abstractNum>
  <w:abstractNum w:abstractNumId="7">
    <w:nsid w:val="1C1B6912"/>
    <w:multiLevelType w:val="hybridMultilevel"/>
    <w:tmpl w:val="45E6F2A4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9028D5"/>
    <w:multiLevelType w:val="hybridMultilevel"/>
    <w:tmpl w:val="C3C614F4"/>
    <w:lvl w:ilvl="0" w:tplc="0419000D">
      <w:start w:val="1"/>
      <w:numFmt w:val="bullet"/>
      <w:lvlText w:val=""/>
      <w:lvlJc w:val="left"/>
      <w:pPr>
        <w:ind w:left="3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E63E1"/>
    <w:multiLevelType w:val="hybridMultilevel"/>
    <w:tmpl w:val="3A9E39D4"/>
    <w:lvl w:ilvl="0" w:tplc="022236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6603740"/>
    <w:multiLevelType w:val="multilevel"/>
    <w:tmpl w:val="90A0E30E"/>
    <w:lvl w:ilvl="0">
      <w:start w:val="1"/>
      <w:numFmt w:val="decimal"/>
      <w:lvlText w:val="%1."/>
      <w:lvlJc w:val="left"/>
      <w:pPr>
        <w:ind w:left="1086" w:hanging="273"/>
      </w:pPr>
      <w:rPr>
        <w:rFonts w:hint="default"/>
        <w:spacing w:val="0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626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1080" w:hanging="6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5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1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6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2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7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3" w:hanging="626"/>
      </w:pPr>
      <w:rPr>
        <w:rFonts w:hint="default"/>
        <w:lang w:val="ru-RU" w:eastAsia="en-US" w:bidi="ar-SA"/>
      </w:rPr>
    </w:lvl>
  </w:abstractNum>
  <w:abstractNum w:abstractNumId="11">
    <w:nsid w:val="496322A2"/>
    <w:multiLevelType w:val="hybridMultilevel"/>
    <w:tmpl w:val="94D8B0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8D7747D"/>
    <w:multiLevelType w:val="hybridMultilevel"/>
    <w:tmpl w:val="6FC415C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8D82D1E"/>
    <w:multiLevelType w:val="hybridMultilevel"/>
    <w:tmpl w:val="1EB44EFE"/>
    <w:lvl w:ilvl="0" w:tplc="41E8C8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C15ECD"/>
    <w:multiLevelType w:val="hybridMultilevel"/>
    <w:tmpl w:val="A412B93A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747A93"/>
    <w:multiLevelType w:val="hybridMultilevel"/>
    <w:tmpl w:val="4AD2C6B8"/>
    <w:lvl w:ilvl="0" w:tplc="DE8097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A8C5B5D"/>
    <w:multiLevelType w:val="hybridMultilevel"/>
    <w:tmpl w:val="3132DBD2"/>
    <w:lvl w:ilvl="0" w:tplc="DE8097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ABE3BEF"/>
    <w:multiLevelType w:val="hybridMultilevel"/>
    <w:tmpl w:val="0B88D6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C90752E"/>
    <w:multiLevelType w:val="hybridMultilevel"/>
    <w:tmpl w:val="98B2881C"/>
    <w:lvl w:ilvl="0" w:tplc="DE809768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15"/>
  </w:num>
  <w:num w:numId="5">
    <w:abstractNumId w:val="18"/>
  </w:num>
  <w:num w:numId="6">
    <w:abstractNumId w:val="5"/>
  </w:num>
  <w:num w:numId="7">
    <w:abstractNumId w:val="8"/>
  </w:num>
  <w:num w:numId="8">
    <w:abstractNumId w:val="11"/>
  </w:num>
  <w:num w:numId="9">
    <w:abstractNumId w:val="17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F9"/>
    <w:rsid w:val="00014DF1"/>
    <w:rsid w:val="00034D19"/>
    <w:rsid w:val="00043322"/>
    <w:rsid w:val="000445FC"/>
    <w:rsid w:val="00052A82"/>
    <w:rsid w:val="000554A0"/>
    <w:rsid w:val="00057464"/>
    <w:rsid w:val="00062CFF"/>
    <w:rsid w:val="000A417F"/>
    <w:rsid w:val="000A42E1"/>
    <w:rsid w:val="000B7749"/>
    <w:rsid w:val="000F4747"/>
    <w:rsid w:val="0010002A"/>
    <w:rsid w:val="0012707F"/>
    <w:rsid w:val="00151E56"/>
    <w:rsid w:val="00196121"/>
    <w:rsid w:val="00197566"/>
    <w:rsid w:val="001A49DE"/>
    <w:rsid w:val="001B06C0"/>
    <w:rsid w:val="001B4307"/>
    <w:rsid w:val="001E4633"/>
    <w:rsid w:val="001F532A"/>
    <w:rsid w:val="0021317C"/>
    <w:rsid w:val="00217309"/>
    <w:rsid w:val="0022104A"/>
    <w:rsid w:val="002355DF"/>
    <w:rsid w:val="00243370"/>
    <w:rsid w:val="00246D8F"/>
    <w:rsid w:val="002568C2"/>
    <w:rsid w:val="0025702A"/>
    <w:rsid w:val="00260CA4"/>
    <w:rsid w:val="00277E59"/>
    <w:rsid w:val="002A41C4"/>
    <w:rsid w:val="002D0B68"/>
    <w:rsid w:val="002D5F95"/>
    <w:rsid w:val="002D6CF9"/>
    <w:rsid w:val="002D7913"/>
    <w:rsid w:val="00326A2D"/>
    <w:rsid w:val="00330C1E"/>
    <w:rsid w:val="00347266"/>
    <w:rsid w:val="0037084E"/>
    <w:rsid w:val="003A2E5B"/>
    <w:rsid w:val="003B0619"/>
    <w:rsid w:val="003B4FB3"/>
    <w:rsid w:val="003B710D"/>
    <w:rsid w:val="003C06B3"/>
    <w:rsid w:val="003E3DDE"/>
    <w:rsid w:val="003F0E9A"/>
    <w:rsid w:val="003F69E9"/>
    <w:rsid w:val="00402DFC"/>
    <w:rsid w:val="00406EFB"/>
    <w:rsid w:val="00443A64"/>
    <w:rsid w:val="00447D09"/>
    <w:rsid w:val="004506AB"/>
    <w:rsid w:val="00482802"/>
    <w:rsid w:val="00487285"/>
    <w:rsid w:val="004E6A25"/>
    <w:rsid w:val="004F2DB3"/>
    <w:rsid w:val="00502EDC"/>
    <w:rsid w:val="00551A29"/>
    <w:rsid w:val="00581C63"/>
    <w:rsid w:val="00597133"/>
    <w:rsid w:val="005C7B06"/>
    <w:rsid w:val="005F5919"/>
    <w:rsid w:val="006226B9"/>
    <w:rsid w:val="006235FA"/>
    <w:rsid w:val="00653543"/>
    <w:rsid w:val="0066243E"/>
    <w:rsid w:val="006733BE"/>
    <w:rsid w:val="00684019"/>
    <w:rsid w:val="00685BE0"/>
    <w:rsid w:val="00692ED7"/>
    <w:rsid w:val="006B4686"/>
    <w:rsid w:val="006D1D9A"/>
    <w:rsid w:val="006D4352"/>
    <w:rsid w:val="00700BE1"/>
    <w:rsid w:val="00713571"/>
    <w:rsid w:val="00716D71"/>
    <w:rsid w:val="00727748"/>
    <w:rsid w:val="00736814"/>
    <w:rsid w:val="00746926"/>
    <w:rsid w:val="00750A50"/>
    <w:rsid w:val="0076414F"/>
    <w:rsid w:val="0076451B"/>
    <w:rsid w:val="00773CF4"/>
    <w:rsid w:val="00791A6A"/>
    <w:rsid w:val="00794E36"/>
    <w:rsid w:val="007952DA"/>
    <w:rsid w:val="007A14EA"/>
    <w:rsid w:val="007C39EE"/>
    <w:rsid w:val="007E2D59"/>
    <w:rsid w:val="007F7B03"/>
    <w:rsid w:val="008010F2"/>
    <w:rsid w:val="008027BA"/>
    <w:rsid w:val="0080650E"/>
    <w:rsid w:val="0081285A"/>
    <w:rsid w:val="00823625"/>
    <w:rsid w:val="00862550"/>
    <w:rsid w:val="00867B4B"/>
    <w:rsid w:val="008719A9"/>
    <w:rsid w:val="00871C08"/>
    <w:rsid w:val="00877AEF"/>
    <w:rsid w:val="008A3C91"/>
    <w:rsid w:val="008B0C53"/>
    <w:rsid w:val="008C2BE4"/>
    <w:rsid w:val="008C57F9"/>
    <w:rsid w:val="008D39BF"/>
    <w:rsid w:val="008D62DB"/>
    <w:rsid w:val="008F41F5"/>
    <w:rsid w:val="00911971"/>
    <w:rsid w:val="00925049"/>
    <w:rsid w:val="009374F1"/>
    <w:rsid w:val="0098125D"/>
    <w:rsid w:val="009E29EC"/>
    <w:rsid w:val="009E3EA7"/>
    <w:rsid w:val="00A003EF"/>
    <w:rsid w:val="00A05330"/>
    <w:rsid w:val="00A06568"/>
    <w:rsid w:val="00A30C3C"/>
    <w:rsid w:val="00A36DC7"/>
    <w:rsid w:val="00A41248"/>
    <w:rsid w:val="00A56E31"/>
    <w:rsid w:val="00A66D59"/>
    <w:rsid w:val="00A77FB3"/>
    <w:rsid w:val="00AA141F"/>
    <w:rsid w:val="00AC16E6"/>
    <w:rsid w:val="00AD45CB"/>
    <w:rsid w:val="00AE6659"/>
    <w:rsid w:val="00AF68B6"/>
    <w:rsid w:val="00B17A70"/>
    <w:rsid w:val="00B24BFA"/>
    <w:rsid w:val="00B26055"/>
    <w:rsid w:val="00B46C83"/>
    <w:rsid w:val="00B56626"/>
    <w:rsid w:val="00B71812"/>
    <w:rsid w:val="00B76558"/>
    <w:rsid w:val="00BB4902"/>
    <w:rsid w:val="00BD0880"/>
    <w:rsid w:val="00BE1F01"/>
    <w:rsid w:val="00C05D69"/>
    <w:rsid w:val="00C24DA9"/>
    <w:rsid w:val="00C40D05"/>
    <w:rsid w:val="00C467E1"/>
    <w:rsid w:val="00C62E88"/>
    <w:rsid w:val="00C82AA9"/>
    <w:rsid w:val="00C9339E"/>
    <w:rsid w:val="00CA18E6"/>
    <w:rsid w:val="00CC791C"/>
    <w:rsid w:val="00CE3678"/>
    <w:rsid w:val="00CF7F79"/>
    <w:rsid w:val="00D31CD4"/>
    <w:rsid w:val="00D41B00"/>
    <w:rsid w:val="00D655B3"/>
    <w:rsid w:val="00D8270A"/>
    <w:rsid w:val="00DA63B5"/>
    <w:rsid w:val="00DB514E"/>
    <w:rsid w:val="00DB7302"/>
    <w:rsid w:val="00DD20B9"/>
    <w:rsid w:val="00DD7319"/>
    <w:rsid w:val="00DE7F30"/>
    <w:rsid w:val="00E312E1"/>
    <w:rsid w:val="00E34492"/>
    <w:rsid w:val="00E56351"/>
    <w:rsid w:val="00E737DA"/>
    <w:rsid w:val="00E84368"/>
    <w:rsid w:val="00E84CDE"/>
    <w:rsid w:val="00E87005"/>
    <w:rsid w:val="00F07B51"/>
    <w:rsid w:val="00F25497"/>
    <w:rsid w:val="00F27E0D"/>
    <w:rsid w:val="00F44018"/>
    <w:rsid w:val="00F44936"/>
    <w:rsid w:val="00F50168"/>
    <w:rsid w:val="00F7300D"/>
    <w:rsid w:val="00F87B10"/>
    <w:rsid w:val="00FB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07"/>
  </w:style>
  <w:style w:type="paragraph" w:styleId="1">
    <w:name w:val="heading 1"/>
    <w:basedOn w:val="a"/>
    <w:next w:val="a"/>
    <w:link w:val="10"/>
    <w:uiPriority w:val="99"/>
    <w:qFormat/>
    <w:rsid w:val="00867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36814"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kern w:val="1"/>
      <w:sz w:val="20"/>
      <w:szCs w:val="20"/>
      <w:lang w:val="x-none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467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6814"/>
    <w:pPr>
      <w:keepNext/>
      <w:keepLines/>
      <w:spacing w:before="40" w:after="0" w:line="256" w:lineRule="auto"/>
      <w:outlineLvl w:val="3"/>
    </w:pPr>
    <w:rPr>
      <w:rFonts w:ascii="Calibri Light" w:eastAsia="Times New Roman" w:hAnsi="Calibri Light" w:cs="Times New Roman"/>
      <w:i/>
      <w:iCs/>
      <w:color w:val="2E74B5"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736814"/>
    <w:pPr>
      <w:keepNext/>
      <w:keepLines/>
      <w:spacing w:before="40" w:after="0" w:line="256" w:lineRule="auto"/>
      <w:outlineLvl w:val="4"/>
    </w:pPr>
    <w:rPr>
      <w:rFonts w:ascii="Calibri Light" w:eastAsia="Times New Roman" w:hAnsi="Calibri Light" w:cs="Times New Roman"/>
      <w:color w:val="2E74B5"/>
      <w:sz w:val="28"/>
      <w:szCs w:val="28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736814"/>
    <w:pPr>
      <w:keepNext/>
      <w:keepLines/>
      <w:spacing w:before="40" w:after="0" w:line="256" w:lineRule="auto"/>
      <w:outlineLvl w:val="5"/>
    </w:pPr>
    <w:rPr>
      <w:rFonts w:ascii="Calibri Light" w:eastAsia="Times New Roman" w:hAnsi="Calibri Light" w:cs="Times New Roman"/>
      <w:color w:val="1F4D78"/>
      <w:sz w:val="28"/>
      <w:szCs w:val="28"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736814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kern w:val="1"/>
      <w:sz w:val="20"/>
      <w:szCs w:val="20"/>
      <w:lang w:val="x-none" w:eastAsia="ar-SA"/>
    </w:rPr>
  </w:style>
  <w:style w:type="paragraph" w:styleId="8">
    <w:name w:val="heading 8"/>
    <w:basedOn w:val="a"/>
    <w:next w:val="a"/>
    <w:link w:val="80"/>
    <w:uiPriority w:val="9"/>
    <w:qFormat/>
    <w:rsid w:val="00CA18E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736814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kern w:val="1"/>
      <w:sz w:val="18"/>
      <w:szCs w:val="1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C57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A18E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3">
    <w:name w:val="Subtitle"/>
    <w:basedOn w:val="a"/>
    <w:link w:val="a4"/>
    <w:uiPriority w:val="11"/>
    <w:qFormat/>
    <w:rsid w:val="000574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0574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05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0574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22104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104A"/>
  </w:style>
  <w:style w:type="paragraph" w:customStyle="1" w:styleId="ConsNormal">
    <w:name w:val="ConsNormal"/>
    <w:rsid w:val="002210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7">
    <w:name w:val="List Paragraph"/>
    <w:basedOn w:val="a"/>
    <w:link w:val="a8"/>
    <w:uiPriority w:val="34"/>
    <w:qFormat/>
    <w:rsid w:val="002210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2210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nhideWhenUsed/>
    <w:rsid w:val="00D31CD4"/>
    <w:rPr>
      <w:color w:val="0000FF"/>
      <w:u w:val="single"/>
    </w:rPr>
  </w:style>
  <w:style w:type="paragraph" w:customStyle="1" w:styleId="ConsPlusTitle">
    <w:name w:val="ConsPlusTitle"/>
    <w:uiPriority w:val="99"/>
    <w:rsid w:val="00D31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a">
    <w:name w:val="Normal (Web)"/>
    <w:basedOn w:val="a"/>
    <w:uiPriority w:val="99"/>
    <w:unhideWhenUsed/>
    <w:rsid w:val="00D3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64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B46C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4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6C83"/>
  </w:style>
  <w:style w:type="paragraph" w:styleId="ae">
    <w:name w:val="footer"/>
    <w:basedOn w:val="a"/>
    <w:link w:val="af"/>
    <w:uiPriority w:val="99"/>
    <w:unhideWhenUsed/>
    <w:rsid w:val="00B4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6C83"/>
  </w:style>
  <w:style w:type="paragraph" w:styleId="af0">
    <w:name w:val="Body Text"/>
    <w:basedOn w:val="a"/>
    <w:link w:val="af1"/>
    <w:unhideWhenUsed/>
    <w:rsid w:val="004F2DB3"/>
    <w:pPr>
      <w:spacing w:after="120"/>
    </w:pPr>
  </w:style>
  <w:style w:type="character" w:customStyle="1" w:styleId="af1">
    <w:name w:val="Основной текст Знак"/>
    <w:basedOn w:val="a0"/>
    <w:link w:val="af0"/>
    <w:rsid w:val="004F2DB3"/>
  </w:style>
  <w:style w:type="character" w:styleId="af2">
    <w:name w:val="Strong"/>
    <w:qFormat/>
    <w:rsid w:val="004F2DB3"/>
    <w:rPr>
      <w:b/>
      <w:bCs/>
    </w:rPr>
  </w:style>
  <w:style w:type="paragraph" w:customStyle="1" w:styleId="Default">
    <w:name w:val="Default"/>
    <w:qFormat/>
    <w:rsid w:val="004F2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DB730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52A8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67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Balloon Text"/>
    <w:basedOn w:val="a"/>
    <w:link w:val="af4"/>
    <w:uiPriority w:val="99"/>
    <w:unhideWhenUsed/>
    <w:rsid w:val="0067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6733BE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F27E0D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s1">
    <w:name w:val="s_1"/>
    <w:basedOn w:val="a"/>
    <w:rsid w:val="00DD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19756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197566"/>
  </w:style>
  <w:style w:type="character" w:customStyle="1" w:styleId="ConsPlusNormal1">
    <w:name w:val="ConsPlusNormal1"/>
    <w:link w:val="ConsPlusNormal"/>
    <w:uiPriority w:val="99"/>
    <w:locked/>
    <w:rsid w:val="00197566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rsid w:val="00197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1975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197566"/>
    <w:rPr>
      <w:vertAlign w:val="superscript"/>
    </w:rPr>
  </w:style>
  <w:style w:type="character" w:styleId="af9">
    <w:name w:val="Emphasis"/>
    <w:basedOn w:val="a0"/>
    <w:uiPriority w:val="20"/>
    <w:qFormat/>
    <w:rsid w:val="00197566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41B00"/>
  </w:style>
  <w:style w:type="table" w:customStyle="1" w:styleId="12">
    <w:name w:val="Сетка таблицы1"/>
    <w:basedOn w:val="a1"/>
    <w:uiPriority w:val="59"/>
    <w:rsid w:val="00034D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467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a">
    <w:name w:val="FollowedHyperlink"/>
    <w:basedOn w:val="a0"/>
    <w:uiPriority w:val="99"/>
    <w:semiHidden/>
    <w:unhideWhenUsed/>
    <w:rsid w:val="0076414F"/>
    <w:rPr>
      <w:color w:val="800080"/>
      <w:u w:val="single"/>
    </w:rPr>
  </w:style>
  <w:style w:type="paragraph" w:customStyle="1" w:styleId="xl195">
    <w:name w:val="xl195"/>
    <w:basedOn w:val="a"/>
    <w:rsid w:val="0076414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76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76414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76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76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76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76414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7641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76414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76414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76414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76414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76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76414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7641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76414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76414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76414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76414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76414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76414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76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7641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76414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76414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76414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76414F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76414F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76414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76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76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6814"/>
    <w:rPr>
      <w:rFonts w:ascii="Times New Roman" w:eastAsia="Times New Roman" w:hAnsi="Times New Roman" w:cs="Times New Roman"/>
      <w:b/>
      <w:bCs/>
      <w:kern w:val="1"/>
      <w:sz w:val="20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rsid w:val="00736814"/>
    <w:rPr>
      <w:rFonts w:ascii="Calibri Light" w:eastAsia="Times New Roman" w:hAnsi="Calibri Light" w:cs="Times New Roman"/>
      <w:i/>
      <w:iCs/>
      <w:color w:val="2E74B5"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"/>
    <w:rsid w:val="00736814"/>
    <w:rPr>
      <w:rFonts w:ascii="Calibri Light" w:eastAsia="Times New Roman" w:hAnsi="Calibri Light" w:cs="Times New Roman"/>
      <w:color w:val="2E74B5"/>
      <w:sz w:val="28"/>
      <w:szCs w:val="28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736814"/>
    <w:rPr>
      <w:rFonts w:ascii="Calibri Light" w:eastAsia="Times New Roman" w:hAnsi="Calibri Light" w:cs="Times New Roman"/>
      <w:color w:val="1F4D78"/>
      <w:sz w:val="28"/>
      <w:szCs w:val="28"/>
      <w:lang w:val="x-none"/>
    </w:rPr>
  </w:style>
  <w:style w:type="character" w:customStyle="1" w:styleId="70">
    <w:name w:val="Заголовок 7 Знак"/>
    <w:basedOn w:val="a0"/>
    <w:link w:val="7"/>
    <w:uiPriority w:val="9"/>
    <w:rsid w:val="00736814"/>
    <w:rPr>
      <w:rFonts w:ascii="Times New Roman" w:eastAsia="Times New Roman" w:hAnsi="Times New Roman" w:cs="Times New Roman"/>
      <w:b/>
      <w:bCs/>
      <w:kern w:val="1"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uiPriority w:val="9"/>
    <w:rsid w:val="00736814"/>
    <w:rPr>
      <w:rFonts w:ascii="Times New Roman" w:eastAsia="Times New Roman" w:hAnsi="Times New Roman" w:cs="Times New Roman"/>
      <w:b/>
      <w:bCs/>
      <w:kern w:val="1"/>
      <w:sz w:val="18"/>
      <w:szCs w:val="18"/>
      <w:lang w:val="x-none" w:eastAsia="ar-SA"/>
    </w:rPr>
  </w:style>
  <w:style w:type="numbering" w:customStyle="1" w:styleId="26">
    <w:name w:val="Нет списка2"/>
    <w:next w:val="a2"/>
    <w:uiPriority w:val="99"/>
    <w:semiHidden/>
    <w:rsid w:val="00736814"/>
  </w:style>
  <w:style w:type="character" w:customStyle="1" w:styleId="WW8Num2z0">
    <w:name w:val="WW8Num2z0"/>
    <w:rsid w:val="00736814"/>
    <w:rPr>
      <w:rFonts w:ascii="Symbol" w:hAnsi="Symbol"/>
    </w:rPr>
  </w:style>
  <w:style w:type="character" w:customStyle="1" w:styleId="Absatz-Standardschriftart">
    <w:name w:val="Absatz-Standardschriftart"/>
    <w:rsid w:val="00736814"/>
  </w:style>
  <w:style w:type="character" w:customStyle="1" w:styleId="WW-Absatz-Standardschriftart">
    <w:name w:val="WW-Absatz-Standardschriftart"/>
    <w:rsid w:val="00736814"/>
  </w:style>
  <w:style w:type="character" w:customStyle="1" w:styleId="WW8Num2z1">
    <w:name w:val="WW8Num2z1"/>
    <w:rsid w:val="00736814"/>
    <w:rPr>
      <w:rFonts w:ascii="Courier New" w:hAnsi="Courier New" w:cs="Courier New"/>
    </w:rPr>
  </w:style>
  <w:style w:type="character" w:customStyle="1" w:styleId="WW8Num2z2">
    <w:name w:val="WW8Num2z2"/>
    <w:rsid w:val="00736814"/>
    <w:rPr>
      <w:rFonts w:ascii="Wingdings" w:hAnsi="Wingdings"/>
    </w:rPr>
  </w:style>
  <w:style w:type="character" w:customStyle="1" w:styleId="WW8Num4z0">
    <w:name w:val="WW8Num4z0"/>
    <w:rsid w:val="0073681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736814"/>
    <w:rPr>
      <w:rFonts w:ascii="Courier New" w:hAnsi="Courier New"/>
    </w:rPr>
  </w:style>
  <w:style w:type="character" w:customStyle="1" w:styleId="WW8Num4z2">
    <w:name w:val="WW8Num4z2"/>
    <w:rsid w:val="00736814"/>
    <w:rPr>
      <w:rFonts w:ascii="Wingdings" w:hAnsi="Wingdings"/>
    </w:rPr>
  </w:style>
  <w:style w:type="character" w:customStyle="1" w:styleId="WW8Num4z3">
    <w:name w:val="WW8Num4z3"/>
    <w:rsid w:val="00736814"/>
    <w:rPr>
      <w:rFonts w:ascii="Symbol" w:hAnsi="Symbol"/>
    </w:rPr>
  </w:style>
  <w:style w:type="character" w:customStyle="1" w:styleId="13">
    <w:name w:val="Основной шрифт абзаца1"/>
    <w:rsid w:val="00736814"/>
  </w:style>
  <w:style w:type="character" w:styleId="afb">
    <w:name w:val="page number"/>
    <w:basedOn w:val="13"/>
    <w:rsid w:val="00736814"/>
  </w:style>
  <w:style w:type="character" w:customStyle="1" w:styleId="afc">
    <w:name w:val="Символ нумерации"/>
    <w:rsid w:val="00736814"/>
  </w:style>
  <w:style w:type="paragraph" w:customStyle="1" w:styleId="afd">
    <w:name w:val="Заголовок"/>
    <w:basedOn w:val="a"/>
    <w:next w:val="af0"/>
    <w:rsid w:val="00736814"/>
    <w:pPr>
      <w:keepNext/>
      <w:overflowPunct w:val="0"/>
      <w:autoSpaceDE w:val="0"/>
      <w:spacing w:before="240" w:after="120" w:line="240" w:lineRule="auto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e">
    <w:name w:val="List"/>
    <w:basedOn w:val="af0"/>
    <w:rsid w:val="00736814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ahoma"/>
      <w:b/>
      <w:kern w:val="1"/>
      <w:sz w:val="24"/>
      <w:szCs w:val="20"/>
      <w:lang w:val="x-none" w:eastAsia="ar-SA"/>
    </w:rPr>
  </w:style>
  <w:style w:type="paragraph" w:customStyle="1" w:styleId="14">
    <w:name w:val="Название1"/>
    <w:basedOn w:val="a"/>
    <w:rsid w:val="00736814"/>
    <w:pPr>
      <w:suppressLineNumber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736814"/>
    <w:pPr>
      <w:suppressLineNumber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kern w:val="1"/>
      <w:sz w:val="26"/>
      <w:szCs w:val="20"/>
      <w:lang w:eastAsia="ar-SA"/>
    </w:rPr>
  </w:style>
  <w:style w:type="paragraph" w:customStyle="1" w:styleId="310">
    <w:name w:val="Основной текст 31"/>
    <w:basedOn w:val="a"/>
    <w:rsid w:val="00736814"/>
    <w:pPr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311">
    <w:name w:val="Основной текст с отступом 31"/>
    <w:basedOn w:val="a"/>
    <w:rsid w:val="00736814"/>
    <w:pPr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736814"/>
    <w:pPr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ConsNonformat">
    <w:name w:val="ConsNonformat"/>
    <w:rsid w:val="007368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lang w:eastAsia="ar-SA"/>
    </w:rPr>
  </w:style>
  <w:style w:type="paragraph" w:customStyle="1" w:styleId="aff">
    <w:name w:val="Содержимое таблицы"/>
    <w:basedOn w:val="a"/>
    <w:rsid w:val="00736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7">
    <w:name w:val="Сетка таблицы2"/>
    <w:basedOn w:val="a1"/>
    <w:next w:val="ab"/>
    <w:uiPriority w:val="39"/>
    <w:rsid w:val="007368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36814"/>
  </w:style>
  <w:style w:type="paragraph" w:customStyle="1" w:styleId="Heading">
    <w:name w:val="Heading"/>
    <w:rsid w:val="00736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0">
    <w:name w:val="Нормальный (таблица)"/>
    <w:basedOn w:val="a"/>
    <w:next w:val="a"/>
    <w:uiPriority w:val="99"/>
    <w:rsid w:val="00736814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styleId="aff1">
    <w:name w:val="annotation reference"/>
    <w:uiPriority w:val="99"/>
    <w:unhideWhenUsed/>
    <w:rsid w:val="00736814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736814"/>
    <w:pPr>
      <w:spacing w:after="160" w:line="240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ff3">
    <w:name w:val="Текст примечания Знак"/>
    <w:basedOn w:val="a0"/>
    <w:link w:val="aff2"/>
    <w:uiPriority w:val="99"/>
    <w:rsid w:val="00736814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4">
    <w:name w:val="annotation subject"/>
    <w:basedOn w:val="aff2"/>
    <w:next w:val="aff2"/>
    <w:link w:val="aff5"/>
    <w:uiPriority w:val="99"/>
    <w:unhideWhenUsed/>
    <w:rsid w:val="00736814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736814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s13">
    <w:name w:val="s13"/>
    <w:basedOn w:val="a"/>
    <w:rsid w:val="007368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rsid w:val="00736814"/>
  </w:style>
  <w:style w:type="paragraph" w:customStyle="1" w:styleId="ConsPlusNonformat">
    <w:name w:val="ConsPlusNonformat"/>
    <w:uiPriority w:val="99"/>
    <w:rsid w:val="00736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Цветовое выделение"/>
    <w:uiPriority w:val="99"/>
    <w:rsid w:val="00736814"/>
    <w:rPr>
      <w:b/>
      <w:color w:val="26282F"/>
    </w:rPr>
  </w:style>
  <w:style w:type="character" w:customStyle="1" w:styleId="aff7">
    <w:name w:val="Гипертекстовая ссылка"/>
    <w:uiPriority w:val="99"/>
    <w:rsid w:val="00736814"/>
    <w:rPr>
      <w:rFonts w:cs="Times New Roman"/>
      <w:b w:val="0"/>
      <w:color w:val="106BBE"/>
    </w:rPr>
  </w:style>
  <w:style w:type="character" w:customStyle="1" w:styleId="aff8">
    <w:name w:val="Добавленный текст"/>
    <w:uiPriority w:val="99"/>
    <w:rsid w:val="00736814"/>
    <w:rPr>
      <w:color w:val="000000"/>
    </w:rPr>
  </w:style>
  <w:style w:type="paragraph" w:customStyle="1" w:styleId="aff9">
    <w:name w:val="Заголовок статьи"/>
    <w:basedOn w:val="a"/>
    <w:next w:val="a"/>
    <w:uiPriority w:val="99"/>
    <w:rsid w:val="0073681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5">
    <w:name w:val="s_15"/>
    <w:basedOn w:val="a"/>
    <w:rsid w:val="0073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8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8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812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812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8125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8125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8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8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8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8125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812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812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812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8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8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8125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9812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98125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3B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3B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B06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4">
    <w:name w:val="xl144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0A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0A42E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0A42E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2">
    <w:name w:val="xl152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2">
    <w:name w:val="xl162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3">
    <w:name w:val="xl163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5">
    <w:name w:val="xl165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0A42E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0A42E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0A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A42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1">
    <w:name w:val="xl171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2">
    <w:name w:val="xl172"/>
    <w:basedOn w:val="a"/>
    <w:rsid w:val="000A42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3">
    <w:name w:val="xl173"/>
    <w:basedOn w:val="a"/>
    <w:rsid w:val="000A42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4">
    <w:name w:val="xl174"/>
    <w:basedOn w:val="a"/>
    <w:rsid w:val="000A42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6">
    <w:name w:val="xl176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7">
    <w:name w:val="xl177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78">
    <w:name w:val="xl178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9">
    <w:name w:val="xl179"/>
    <w:basedOn w:val="a"/>
    <w:rsid w:val="000A42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0">
    <w:name w:val="xl180"/>
    <w:basedOn w:val="a"/>
    <w:rsid w:val="000A42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1">
    <w:name w:val="xl181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2">
    <w:name w:val="xl182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3">
    <w:name w:val="xl183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4">
    <w:name w:val="xl184"/>
    <w:basedOn w:val="a"/>
    <w:rsid w:val="000A42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5">
    <w:name w:val="xl185"/>
    <w:basedOn w:val="a"/>
    <w:rsid w:val="000A42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0A42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7">
    <w:name w:val="xl187"/>
    <w:basedOn w:val="a"/>
    <w:rsid w:val="000A42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8">
    <w:name w:val="xl188"/>
    <w:basedOn w:val="a"/>
    <w:rsid w:val="000A42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9">
    <w:name w:val="xl189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0">
    <w:name w:val="xl190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1">
    <w:name w:val="xl191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0A42E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A42E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A42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3">
    <w:name w:val="Сетка таблицы3"/>
    <w:basedOn w:val="a1"/>
    <w:next w:val="ab"/>
    <w:uiPriority w:val="59"/>
    <w:rsid w:val="00871C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07"/>
  </w:style>
  <w:style w:type="paragraph" w:styleId="1">
    <w:name w:val="heading 1"/>
    <w:basedOn w:val="a"/>
    <w:next w:val="a"/>
    <w:link w:val="10"/>
    <w:uiPriority w:val="99"/>
    <w:qFormat/>
    <w:rsid w:val="00867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36814"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kern w:val="1"/>
      <w:sz w:val="20"/>
      <w:szCs w:val="20"/>
      <w:lang w:val="x-none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467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6814"/>
    <w:pPr>
      <w:keepNext/>
      <w:keepLines/>
      <w:spacing w:before="40" w:after="0" w:line="256" w:lineRule="auto"/>
      <w:outlineLvl w:val="3"/>
    </w:pPr>
    <w:rPr>
      <w:rFonts w:ascii="Calibri Light" w:eastAsia="Times New Roman" w:hAnsi="Calibri Light" w:cs="Times New Roman"/>
      <w:i/>
      <w:iCs/>
      <w:color w:val="2E74B5"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736814"/>
    <w:pPr>
      <w:keepNext/>
      <w:keepLines/>
      <w:spacing w:before="40" w:after="0" w:line="256" w:lineRule="auto"/>
      <w:outlineLvl w:val="4"/>
    </w:pPr>
    <w:rPr>
      <w:rFonts w:ascii="Calibri Light" w:eastAsia="Times New Roman" w:hAnsi="Calibri Light" w:cs="Times New Roman"/>
      <w:color w:val="2E74B5"/>
      <w:sz w:val="28"/>
      <w:szCs w:val="28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736814"/>
    <w:pPr>
      <w:keepNext/>
      <w:keepLines/>
      <w:spacing w:before="40" w:after="0" w:line="256" w:lineRule="auto"/>
      <w:outlineLvl w:val="5"/>
    </w:pPr>
    <w:rPr>
      <w:rFonts w:ascii="Calibri Light" w:eastAsia="Times New Roman" w:hAnsi="Calibri Light" w:cs="Times New Roman"/>
      <w:color w:val="1F4D78"/>
      <w:sz w:val="28"/>
      <w:szCs w:val="28"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736814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kern w:val="1"/>
      <w:sz w:val="20"/>
      <w:szCs w:val="20"/>
      <w:lang w:val="x-none" w:eastAsia="ar-SA"/>
    </w:rPr>
  </w:style>
  <w:style w:type="paragraph" w:styleId="8">
    <w:name w:val="heading 8"/>
    <w:basedOn w:val="a"/>
    <w:next w:val="a"/>
    <w:link w:val="80"/>
    <w:uiPriority w:val="9"/>
    <w:qFormat/>
    <w:rsid w:val="00CA18E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736814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kern w:val="1"/>
      <w:sz w:val="18"/>
      <w:szCs w:val="1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C57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A18E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3">
    <w:name w:val="Subtitle"/>
    <w:basedOn w:val="a"/>
    <w:link w:val="a4"/>
    <w:uiPriority w:val="11"/>
    <w:qFormat/>
    <w:rsid w:val="000574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0574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05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0574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22104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104A"/>
  </w:style>
  <w:style w:type="paragraph" w:customStyle="1" w:styleId="ConsNormal">
    <w:name w:val="ConsNormal"/>
    <w:rsid w:val="002210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7">
    <w:name w:val="List Paragraph"/>
    <w:basedOn w:val="a"/>
    <w:link w:val="a8"/>
    <w:uiPriority w:val="34"/>
    <w:qFormat/>
    <w:rsid w:val="002210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2210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nhideWhenUsed/>
    <w:rsid w:val="00D31CD4"/>
    <w:rPr>
      <w:color w:val="0000FF"/>
      <w:u w:val="single"/>
    </w:rPr>
  </w:style>
  <w:style w:type="paragraph" w:customStyle="1" w:styleId="ConsPlusTitle">
    <w:name w:val="ConsPlusTitle"/>
    <w:uiPriority w:val="99"/>
    <w:rsid w:val="00D31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a">
    <w:name w:val="Normal (Web)"/>
    <w:basedOn w:val="a"/>
    <w:uiPriority w:val="99"/>
    <w:unhideWhenUsed/>
    <w:rsid w:val="00D3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64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B46C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4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6C83"/>
  </w:style>
  <w:style w:type="paragraph" w:styleId="ae">
    <w:name w:val="footer"/>
    <w:basedOn w:val="a"/>
    <w:link w:val="af"/>
    <w:uiPriority w:val="99"/>
    <w:unhideWhenUsed/>
    <w:rsid w:val="00B4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6C83"/>
  </w:style>
  <w:style w:type="paragraph" w:styleId="af0">
    <w:name w:val="Body Text"/>
    <w:basedOn w:val="a"/>
    <w:link w:val="af1"/>
    <w:unhideWhenUsed/>
    <w:rsid w:val="004F2DB3"/>
    <w:pPr>
      <w:spacing w:after="120"/>
    </w:pPr>
  </w:style>
  <w:style w:type="character" w:customStyle="1" w:styleId="af1">
    <w:name w:val="Основной текст Знак"/>
    <w:basedOn w:val="a0"/>
    <w:link w:val="af0"/>
    <w:rsid w:val="004F2DB3"/>
  </w:style>
  <w:style w:type="character" w:styleId="af2">
    <w:name w:val="Strong"/>
    <w:qFormat/>
    <w:rsid w:val="004F2DB3"/>
    <w:rPr>
      <w:b/>
      <w:bCs/>
    </w:rPr>
  </w:style>
  <w:style w:type="paragraph" w:customStyle="1" w:styleId="Default">
    <w:name w:val="Default"/>
    <w:qFormat/>
    <w:rsid w:val="004F2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DB730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52A8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67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Balloon Text"/>
    <w:basedOn w:val="a"/>
    <w:link w:val="af4"/>
    <w:uiPriority w:val="99"/>
    <w:unhideWhenUsed/>
    <w:rsid w:val="0067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6733BE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F27E0D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s1">
    <w:name w:val="s_1"/>
    <w:basedOn w:val="a"/>
    <w:rsid w:val="00DD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19756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197566"/>
  </w:style>
  <w:style w:type="character" w:customStyle="1" w:styleId="ConsPlusNormal1">
    <w:name w:val="ConsPlusNormal1"/>
    <w:link w:val="ConsPlusNormal"/>
    <w:uiPriority w:val="99"/>
    <w:locked/>
    <w:rsid w:val="00197566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rsid w:val="00197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1975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197566"/>
    <w:rPr>
      <w:vertAlign w:val="superscript"/>
    </w:rPr>
  </w:style>
  <w:style w:type="character" w:styleId="af9">
    <w:name w:val="Emphasis"/>
    <w:basedOn w:val="a0"/>
    <w:uiPriority w:val="20"/>
    <w:qFormat/>
    <w:rsid w:val="00197566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41B00"/>
  </w:style>
  <w:style w:type="table" w:customStyle="1" w:styleId="12">
    <w:name w:val="Сетка таблицы1"/>
    <w:basedOn w:val="a1"/>
    <w:uiPriority w:val="59"/>
    <w:rsid w:val="00034D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467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a">
    <w:name w:val="FollowedHyperlink"/>
    <w:basedOn w:val="a0"/>
    <w:uiPriority w:val="99"/>
    <w:semiHidden/>
    <w:unhideWhenUsed/>
    <w:rsid w:val="0076414F"/>
    <w:rPr>
      <w:color w:val="800080"/>
      <w:u w:val="single"/>
    </w:rPr>
  </w:style>
  <w:style w:type="paragraph" w:customStyle="1" w:styleId="xl195">
    <w:name w:val="xl195"/>
    <w:basedOn w:val="a"/>
    <w:rsid w:val="0076414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76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76414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76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76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76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76414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7641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76414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76414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76414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76414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76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76414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7641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76414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76414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76414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76414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76414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76414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76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7641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76414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76414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76414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76414F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76414F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76414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76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76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6814"/>
    <w:rPr>
      <w:rFonts w:ascii="Times New Roman" w:eastAsia="Times New Roman" w:hAnsi="Times New Roman" w:cs="Times New Roman"/>
      <w:b/>
      <w:bCs/>
      <w:kern w:val="1"/>
      <w:sz w:val="20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rsid w:val="00736814"/>
    <w:rPr>
      <w:rFonts w:ascii="Calibri Light" w:eastAsia="Times New Roman" w:hAnsi="Calibri Light" w:cs="Times New Roman"/>
      <w:i/>
      <w:iCs/>
      <w:color w:val="2E74B5"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"/>
    <w:rsid w:val="00736814"/>
    <w:rPr>
      <w:rFonts w:ascii="Calibri Light" w:eastAsia="Times New Roman" w:hAnsi="Calibri Light" w:cs="Times New Roman"/>
      <w:color w:val="2E74B5"/>
      <w:sz w:val="28"/>
      <w:szCs w:val="28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736814"/>
    <w:rPr>
      <w:rFonts w:ascii="Calibri Light" w:eastAsia="Times New Roman" w:hAnsi="Calibri Light" w:cs="Times New Roman"/>
      <w:color w:val="1F4D78"/>
      <w:sz w:val="28"/>
      <w:szCs w:val="28"/>
      <w:lang w:val="x-none"/>
    </w:rPr>
  </w:style>
  <w:style w:type="character" w:customStyle="1" w:styleId="70">
    <w:name w:val="Заголовок 7 Знак"/>
    <w:basedOn w:val="a0"/>
    <w:link w:val="7"/>
    <w:uiPriority w:val="9"/>
    <w:rsid w:val="00736814"/>
    <w:rPr>
      <w:rFonts w:ascii="Times New Roman" w:eastAsia="Times New Roman" w:hAnsi="Times New Roman" w:cs="Times New Roman"/>
      <w:b/>
      <w:bCs/>
      <w:kern w:val="1"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uiPriority w:val="9"/>
    <w:rsid w:val="00736814"/>
    <w:rPr>
      <w:rFonts w:ascii="Times New Roman" w:eastAsia="Times New Roman" w:hAnsi="Times New Roman" w:cs="Times New Roman"/>
      <w:b/>
      <w:bCs/>
      <w:kern w:val="1"/>
      <w:sz w:val="18"/>
      <w:szCs w:val="18"/>
      <w:lang w:val="x-none" w:eastAsia="ar-SA"/>
    </w:rPr>
  </w:style>
  <w:style w:type="numbering" w:customStyle="1" w:styleId="26">
    <w:name w:val="Нет списка2"/>
    <w:next w:val="a2"/>
    <w:uiPriority w:val="99"/>
    <w:semiHidden/>
    <w:rsid w:val="00736814"/>
  </w:style>
  <w:style w:type="character" w:customStyle="1" w:styleId="WW8Num2z0">
    <w:name w:val="WW8Num2z0"/>
    <w:rsid w:val="00736814"/>
    <w:rPr>
      <w:rFonts w:ascii="Symbol" w:hAnsi="Symbol"/>
    </w:rPr>
  </w:style>
  <w:style w:type="character" w:customStyle="1" w:styleId="Absatz-Standardschriftart">
    <w:name w:val="Absatz-Standardschriftart"/>
    <w:rsid w:val="00736814"/>
  </w:style>
  <w:style w:type="character" w:customStyle="1" w:styleId="WW-Absatz-Standardschriftart">
    <w:name w:val="WW-Absatz-Standardschriftart"/>
    <w:rsid w:val="00736814"/>
  </w:style>
  <w:style w:type="character" w:customStyle="1" w:styleId="WW8Num2z1">
    <w:name w:val="WW8Num2z1"/>
    <w:rsid w:val="00736814"/>
    <w:rPr>
      <w:rFonts w:ascii="Courier New" w:hAnsi="Courier New" w:cs="Courier New"/>
    </w:rPr>
  </w:style>
  <w:style w:type="character" w:customStyle="1" w:styleId="WW8Num2z2">
    <w:name w:val="WW8Num2z2"/>
    <w:rsid w:val="00736814"/>
    <w:rPr>
      <w:rFonts w:ascii="Wingdings" w:hAnsi="Wingdings"/>
    </w:rPr>
  </w:style>
  <w:style w:type="character" w:customStyle="1" w:styleId="WW8Num4z0">
    <w:name w:val="WW8Num4z0"/>
    <w:rsid w:val="0073681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736814"/>
    <w:rPr>
      <w:rFonts w:ascii="Courier New" w:hAnsi="Courier New"/>
    </w:rPr>
  </w:style>
  <w:style w:type="character" w:customStyle="1" w:styleId="WW8Num4z2">
    <w:name w:val="WW8Num4z2"/>
    <w:rsid w:val="00736814"/>
    <w:rPr>
      <w:rFonts w:ascii="Wingdings" w:hAnsi="Wingdings"/>
    </w:rPr>
  </w:style>
  <w:style w:type="character" w:customStyle="1" w:styleId="WW8Num4z3">
    <w:name w:val="WW8Num4z3"/>
    <w:rsid w:val="00736814"/>
    <w:rPr>
      <w:rFonts w:ascii="Symbol" w:hAnsi="Symbol"/>
    </w:rPr>
  </w:style>
  <w:style w:type="character" w:customStyle="1" w:styleId="13">
    <w:name w:val="Основной шрифт абзаца1"/>
    <w:rsid w:val="00736814"/>
  </w:style>
  <w:style w:type="character" w:styleId="afb">
    <w:name w:val="page number"/>
    <w:basedOn w:val="13"/>
    <w:rsid w:val="00736814"/>
  </w:style>
  <w:style w:type="character" w:customStyle="1" w:styleId="afc">
    <w:name w:val="Символ нумерации"/>
    <w:rsid w:val="00736814"/>
  </w:style>
  <w:style w:type="paragraph" w:customStyle="1" w:styleId="afd">
    <w:name w:val="Заголовок"/>
    <w:basedOn w:val="a"/>
    <w:next w:val="af0"/>
    <w:rsid w:val="00736814"/>
    <w:pPr>
      <w:keepNext/>
      <w:overflowPunct w:val="0"/>
      <w:autoSpaceDE w:val="0"/>
      <w:spacing w:before="240" w:after="120" w:line="240" w:lineRule="auto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e">
    <w:name w:val="List"/>
    <w:basedOn w:val="af0"/>
    <w:rsid w:val="00736814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ahoma"/>
      <w:b/>
      <w:kern w:val="1"/>
      <w:sz w:val="24"/>
      <w:szCs w:val="20"/>
      <w:lang w:val="x-none" w:eastAsia="ar-SA"/>
    </w:rPr>
  </w:style>
  <w:style w:type="paragraph" w:customStyle="1" w:styleId="14">
    <w:name w:val="Название1"/>
    <w:basedOn w:val="a"/>
    <w:rsid w:val="00736814"/>
    <w:pPr>
      <w:suppressLineNumber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736814"/>
    <w:pPr>
      <w:suppressLineNumber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kern w:val="1"/>
      <w:sz w:val="26"/>
      <w:szCs w:val="20"/>
      <w:lang w:eastAsia="ar-SA"/>
    </w:rPr>
  </w:style>
  <w:style w:type="paragraph" w:customStyle="1" w:styleId="310">
    <w:name w:val="Основной текст 31"/>
    <w:basedOn w:val="a"/>
    <w:rsid w:val="00736814"/>
    <w:pPr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311">
    <w:name w:val="Основной текст с отступом 31"/>
    <w:basedOn w:val="a"/>
    <w:rsid w:val="00736814"/>
    <w:pPr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736814"/>
    <w:pPr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ConsNonformat">
    <w:name w:val="ConsNonformat"/>
    <w:rsid w:val="007368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lang w:eastAsia="ar-SA"/>
    </w:rPr>
  </w:style>
  <w:style w:type="paragraph" w:customStyle="1" w:styleId="aff">
    <w:name w:val="Содержимое таблицы"/>
    <w:basedOn w:val="a"/>
    <w:rsid w:val="00736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7">
    <w:name w:val="Сетка таблицы2"/>
    <w:basedOn w:val="a1"/>
    <w:next w:val="ab"/>
    <w:uiPriority w:val="39"/>
    <w:rsid w:val="007368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36814"/>
  </w:style>
  <w:style w:type="paragraph" w:customStyle="1" w:styleId="Heading">
    <w:name w:val="Heading"/>
    <w:rsid w:val="00736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0">
    <w:name w:val="Нормальный (таблица)"/>
    <w:basedOn w:val="a"/>
    <w:next w:val="a"/>
    <w:uiPriority w:val="99"/>
    <w:rsid w:val="00736814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styleId="aff1">
    <w:name w:val="annotation reference"/>
    <w:uiPriority w:val="99"/>
    <w:unhideWhenUsed/>
    <w:rsid w:val="00736814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736814"/>
    <w:pPr>
      <w:spacing w:after="160" w:line="240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ff3">
    <w:name w:val="Текст примечания Знак"/>
    <w:basedOn w:val="a0"/>
    <w:link w:val="aff2"/>
    <w:uiPriority w:val="99"/>
    <w:rsid w:val="00736814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4">
    <w:name w:val="annotation subject"/>
    <w:basedOn w:val="aff2"/>
    <w:next w:val="aff2"/>
    <w:link w:val="aff5"/>
    <w:uiPriority w:val="99"/>
    <w:unhideWhenUsed/>
    <w:rsid w:val="00736814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736814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s13">
    <w:name w:val="s13"/>
    <w:basedOn w:val="a"/>
    <w:rsid w:val="007368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rsid w:val="00736814"/>
  </w:style>
  <w:style w:type="paragraph" w:customStyle="1" w:styleId="ConsPlusNonformat">
    <w:name w:val="ConsPlusNonformat"/>
    <w:uiPriority w:val="99"/>
    <w:rsid w:val="00736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Цветовое выделение"/>
    <w:uiPriority w:val="99"/>
    <w:rsid w:val="00736814"/>
    <w:rPr>
      <w:b/>
      <w:color w:val="26282F"/>
    </w:rPr>
  </w:style>
  <w:style w:type="character" w:customStyle="1" w:styleId="aff7">
    <w:name w:val="Гипертекстовая ссылка"/>
    <w:uiPriority w:val="99"/>
    <w:rsid w:val="00736814"/>
    <w:rPr>
      <w:rFonts w:cs="Times New Roman"/>
      <w:b w:val="0"/>
      <w:color w:val="106BBE"/>
    </w:rPr>
  </w:style>
  <w:style w:type="character" w:customStyle="1" w:styleId="aff8">
    <w:name w:val="Добавленный текст"/>
    <w:uiPriority w:val="99"/>
    <w:rsid w:val="00736814"/>
    <w:rPr>
      <w:color w:val="000000"/>
    </w:rPr>
  </w:style>
  <w:style w:type="paragraph" w:customStyle="1" w:styleId="aff9">
    <w:name w:val="Заголовок статьи"/>
    <w:basedOn w:val="a"/>
    <w:next w:val="a"/>
    <w:uiPriority w:val="99"/>
    <w:rsid w:val="0073681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5">
    <w:name w:val="s_15"/>
    <w:basedOn w:val="a"/>
    <w:rsid w:val="0073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8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8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812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812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8125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8125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8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8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8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8125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812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812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812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8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8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8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8125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9812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98125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3B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3B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B06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4">
    <w:name w:val="xl144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0A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0A42E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0A42E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2">
    <w:name w:val="xl152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2">
    <w:name w:val="xl162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3">
    <w:name w:val="xl163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5">
    <w:name w:val="xl165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0A42E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0A42E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0A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A42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1">
    <w:name w:val="xl171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2">
    <w:name w:val="xl172"/>
    <w:basedOn w:val="a"/>
    <w:rsid w:val="000A42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3">
    <w:name w:val="xl173"/>
    <w:basedOn w:val="a"/>
    <w:rsid w:val="000A42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4">
    <w:name w:val="xl174"/>
    <w:basedOn w:val="a"/>
    <w:rsid w:val="000A42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6">
    <w:name w:val="xl176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7">
    <w:name w:val="xl177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78">
    <w:name w:val="xl178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9">
    <w:name w:val="xl179"/>
    <w:basedOn w:val="a"/>
    <w:rsid w:val="000A42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0">
    <w:name w:val="xl180"/>
    <w:basedOn w:val="a"/>
    <w:rsid w:val="000A42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1">
    <w:name w:val="xl181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2">
    <w:name w:val="xl182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3">
    <w:name w:val="xl183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4">
    <w:name w:val="xl184"/>
    <w:basedOn w:val="a"/>
    <w:rsid w:val="000A42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5">
    <w:name w:val="xl185"/>
    <w:basedOn w:val="a"/>
    <w:rsid w:val="000A42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0A42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7">
    <w:name w:val="xl187"/>
    <w:basedOn w:val="a"/>
    <w:rsid w:val="000A42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8">
    <w:name w:val="xl188"/>
    <w:basedOn w:val="a"/>
    <w:rsid w:val="000A42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9">
    <w:name w:val="xl189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0">
    <w:name w:val="xl190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1">
    <w:name w:val="xl191"/>
    <w:basedOn w:val="a"/>
    <w:rsid w:val="000A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0A42E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A42E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A42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3">
    <w:name w:val="Сетка таблицы3"/>
    <w:basedOn w:val="a1"/>
    <w:next w:val="ab"/>
    <w:uiPriority w:val="59"/>
    <w:rsid w:val="00871C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r_pechor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FB69-7874-4274-8A5E-84A3FA18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12</Pages>
  <Words>3014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7</cp:revision>
  <cp:lastPrinted>2025-01-09T12:32:00Z</cp:lastPrinted>
  <dcterms:created xsi:type="dcterms:W3CDTF">2024-12-05T09:37:00Z</dcterms:created>
  <dcterms:modified xsi:type="dcterms:W3CDTF">2025-01-09T13:49:00Z</dcterms:modified>
</cp:coreProperties>
</file>